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346" w:rsidRDefault="00986346" w:rsidP="00986346">
      <w:pPr>
        <w:pStyle w:val="a7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-542290</wp:posOffset>
            </wp:positionV>
            <wp:extent cx="7620000" cy="10480040"/>
            <wp:effectExtent l="0" t="0" r="0" b="0"/>
            <wp:wrapSquare wrapText="bothSides"/>
            <wp:docPr id="1" name="Рисунок 1" descr="C:\Users\Пользователь\Desktop\на сайт положения\коде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а сайт положения\кодекс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48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5E8" w:rsidRDefault="007B45E8">
      <w:pPr>
        <w:sectPr w:rsidR="007B45E8">
          <w:type w:val="continuous"/>
          <w:pgSz w:w="11910" w:h="16840"/>
          <w:pgMar w:top="1040" w:right="380" w:bottom="280" w:left="1020" w:header="720" w:footer="720" w:gutter="0"/>
          <w:cols w:space="720"/>
        </w:sectPr>
      </w:pPr>
    </w:p>
    <w:p w:rsidR="007B45E8" w:rsidRDefault="00536FB2">
      <w:pPr>
        <w:pStyle w:val="a3"/>
        <w:spacing w:before="73"/>
        <w:ind w:right="330"/>
      </w:pPr>
      <w:r>
        <w:lastRenderedPageBreak/>
        <w:t>Нормами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руководствуются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-2"/>
        </w:rPr>
        <w:t xml:space="preserve"> </w:t>
      </w:r>
      <w:r>
        <w:t>работники и</w:t>
      </w:r>
      <w:r>
        <w:rPr>
          <w:spacing w:val="-1"/>
        </w:rPr>
        <w:t xml:space="preserve"> </w:t>
      </w:r>
      <w:r>
        <w:t>сотрудники,</w:t>
      </w:r>
      <w:r>
        <w:rPr>
          <w:spacing w:val="1"/>
        </w:rPr>
        <w:t xml:space="preserve"> </w:t>
      </w:r>
      <w:r>
        <w:t>работающие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дошкольниками.</w:t>
      </w:r>
    </w:p>
    <w:p w:rsidR="007B45E8" w:rsidRDefault="00536FB2">
      <w:pPr>
        <w:pStyle w:val="a3"/>
        <w:spacing w:before="149"/>
        <w:ind w:right="328"/>
      </w:pPr>
      <w:r>
        <w:t>Цель</w:t>
      </w:r>
      <w:r>
        <w:rPr>
          <w:spacing w:val="1"/>
        </w:rPr>
        <w:t xml:space="preserve"> </w:t>
      </w:r>
      <w:r>
        <w:t xml:space="preserve">кодекса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дошкольниками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родителями,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сообществом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государством.</w:t>
      </w:r>
    </w:p>
    <w:p w:rsidR="007B45E8" w:rsidRDefault="007B45E8">
      <w:pPr>
        <w:pStyle w:val="a3"/>
        <w:ind w:left="0" w:firstLine="0"/>
        <w:jc w:val="left"/>
        <w:rPr>
          <w:sz w:val="26"/>
        </w:rPr>
      </w:pPr>
    </w:p>
    <w:p w:rsidR="007B45E8" w:rsidRDefault="00536FB2">
      <w:pPr>
        <w:pStyle w:val="1"/>
        <w:numPr>
          <w:ilvl w:val="0"/>
          <w:numId w:val="5"/>
        </w:numPr>
        <w:tabs>
          <w:tab w:val="left" w:pos="4530"/>
        </w:tabs>
        <w:spacing w:before="198"/>
        <w:ind w:right="0"/>
        <w:jc w:val="left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7B45E8" w:rsidRDefault="007B45E8">
      <w:pPr>
        <w:pStyle w:val="a3"/>
        <w:ind w:left="0" w:firstLine="0"/>
        <w:jc w:val="left"/>
        <w:rPr>
          <w:b/>
          <w:sz w:val="33"/>
        </w:rPr>
      </w:pPr>
    </w:p>
    <w:p w:rsidR="007B45E8" w:rsidRDefault="00536FB2">
      <w:pPr>
        <w:pStyle w:val="a5"/>
        <w:numPr>
          <w:ilvl w:val="0"/>
          <w:numId w:val="4"/>
        </w:numPr>
        <w:tabs>
          <w:tab w:val="left" w:pos="973"/>
        </w:tabs>
        <w:ind w:right="319" w:firstLine="566"/>
        <w:jc w:val="both"/>
        <w:rPr>
          <w:sz w:val="24"/>
        </w:rPr>
      </w:pPr>
      <w:proofErr w:type="gramStart"/>
      <w:r>
        <w:rPr>
          <w:sz w:val="24"/>
        </w:rPr>
        <w:t>Кодекс профессиональной этики работников МБДОУ «Детский сад №31 «Алёнушка»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- Кодекс) разработано на основании положений</w:t>
      </w:r>
      <w:r>
        <w:rPr>
          <w:spacing w:val="1"/>
          <w:sz w:val="24"/>
        </w:rPr>
        <w:t xml:space="preserve"> </w:t>
      </w:r>
      <w:hyperlink r:id="rId7">
        <w:r>
          <w:rPr>
            <w:color w:val="0F6BBD"/>
            <w:sz w:val="24"/>
          </w:rPr>
          <w:t>Конституции</w:t>
        </w:r>
      </w:hyperlink>
      <w:r>
        <w:rPr>
          <w:color w:val="0F6BBD"/>
          <w:spacing w:val="1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1"/>
          <w:sz w:val="24"/>
        </w:rPr>
        <w:t xml:space="preserve"> </w:t>
      </w:r>
      <w:hyperlink r:id="rId8">
        <w:r>
          <w:rPr>
            <w:color w:val="0F6BBD"/>
            <w:sz w:val="24"/>
          </w:rPr>
          <w:t xml:space="preserve">Трудового кодекса </w:t>
        </w:r>
      </w:hyperlink>
      <w:r>
        <w:rPr>
          <w:sz w:val="24"/>
        </w:rPr>
        <w:t xml:space="preserve">Российской Федерации, </w:t>
      </w:r>
      <w:hyperlink r:id="rId9">
        <w:r>
          <w:rPr>
            <w:color w:val="0F6BBD"/>
            <w:sz w:val="24"/>
          </w:rPr>
          <w:t xml:space="preserve">Федерального закона </w:t>
        </w:r>
      </w:hyperlink>
      <w:r>
        <w:rPr>
          <w:sz w:val="24"/>
        </w:rPr>
        <w:t>от 29 декабря 2012 г. N 273-ФЗ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"Об образовании в Российской Федерации" и </w:t>
      </w:r>
      <w:hyperlink r:id="rId10">
        <w:r>
          <w:rPr>
            <w:color w:val="0F6BBD"/>
            <w:sz w:val="24"/>
          </w:rPr>
          <w:t xml:space="preserve">Федерального закона </w:t>
        </w:r>
      </w:hyperlink>
      <w:r>
        <w:rPr>
          <w:sz w:val="24"/>
        </w:rPr>
        <w:t>от 29 декабря 2010 г. N 436-</w:t>
      </w:r>
      <w:r>
        <w:rPr>
          <w:spacing w:val="1"/>
          <w:sz w:val="24"/>
        </w:rPr>
        <w:t xml:space="preserve"> </w:t>
      </w:r>
      <w:r>
        <w:rPr>
          <w:sz w:val="24"/>
        </w:rPr>
        <w:t>ФЗ</w:t>
      </w:r>
      <w:r>
        <w:rPr>
          <w:spacing w:val="-2"/>
          <w:sz w:val="24"/>
        </w:rPr>
        <w:t xml:space="preserve"> </w:t>
      </w:r>
      <w:r>
        <w:rPr>
          <w:sz w:val="24"/>
        </w:rPr>
        <w:t>"О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причиняющей вред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развитию".</w:t>
      </w:r>
      <w:proofErr w:type="gramEnd"/>
    </w:p>
    <w:p w:rsidR="007B45E8" w:rsidRDefault="00536FB2">
      <w:pPr>
        <w:pStyle w:val="a5"/>
        <w:numPr>
          <w:ilvl w:val="0"/>
          <w:numId w:val="4"/>
        </w:numPr>
        <w:tabs>
          <w:tab w:val="left" w:pos="985"/>
        </w:tabs>
        <w:spacing w:before="1"/>
        <w:ind w:right="328" w:firstLine="566"/>
        <w:jc w:val="both"/>
        <w:rPr>
          <w:sz w:val="24"/>
        </w:rPr>
      </w:pPr>
      <w:r>
        <w:rPr>
          <w:sz w:val="24"/>
        </w:rPr>
        <w:t>Настоящий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права работников на справедливое и объективное расследование нарушения 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 работников.</w:t>
      </w:r>
    </w:p>
    <w:p w:rsidR="007B45E8" w:rsidRDefault="007B45E8">
      <w:pPr>
        <w:pStyle w:val="a3"/>
        <w:spacing w:before="9"/>
        <w:ind w:left="0" w:firstLine="0"/>
        <w:jc w:val="left"/>
        <w:rPr>
          <w:sz w:val="33"/>
        </w:rPr>
      </w:pPr>
    </w:p>
    <w:p w:rsidR="007B45E8" w:rsidRDefault="00536FB2">
      <w:pPr>
        <w:pStyle w:val="1"/>
        <w:numPr>
          <w:ilvl w:val="0"/>
          <w:numId w:val="5"/>
        </w:numPr>
        <w:tabs>
          <w:tab w:val="left" w:pos="2230"/>
        </w:tabs>
        <w:ind w:left="2229" w:right="0" w:hanging="308"/>
        <w:jc w:val="left"/>
      </w:pPr>
      <w:bookmarkStart w:id="0" w:name="_bookmark0"/>
      <w:bookmarkEnd w:id="0"/>
      <w:r>
        <w:t>Нормы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этики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</w:p>
    <w:p w:rsidR="007B45E8" w:rsidRDefault="007B45E8">
      <w:pPr>
        <w:pStyle w:val="a3"/>
        <w:ind w:left="0" w:firstLine="0"/>
        <w:jc w:val="left"/>
        <w:rPr>
          <w:b/>
          <w:sz w:val="33"/>
        </w:rPr>
      </w:pPr>
    </w:p>
    <w:p w:rsidR="007B45E8" w:rsidRDefault="00536FB2">
      <w:pPr>
        <w:pStyle w:val="a3"/>
        <w:ind w:right="325"/>
      </w:pPr>
      <w:r>
        <w:t>1.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rPr>
          <w:i/>
        </w:rPr>
        <w:t>(приложение</w:t>
      </w:r>
      <w:r>
        <w:rPr>
          <w:i/>
          <w:spacing w:val="1"/>
        </w:rPr>
        <w:t xml:space="preserve"> </w:t>
      </w:r>
      <w:r>
        <w:rPr>
          <w:i/>
        </w:rPr>
        <w:t>№1),</w:t>
      </w:r>
      <w:r>
        <w:rPr>
          <w:i/>
          <w:spacing w:val="1"/>
        </w:rPr>
        <w:t xml:space="preserve"> </w:t>
      </w:r>
      <w:r>
        <w:t>сознавая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государством,</w:t>
      </w:r>
      <w:r>
        <w:rPr>
          <w:spacing w:val="-1"/>
        </w:rPr>
        <w:t xml:space="preserve"> </w:t>
      </w:r>
      <w:r>
        <w:t>обществом</w:t>
      </w:r>
      <w:r>
        <w:rPr>
          <w:spacing w:val="-1"/>
        </w:rPr>
        <w:t xml:space="preserve"> </w:t>
      </w:r>
      <w:r>
        <w:t>и гражданами, призваны:</w:t>
      </w:r>
    </w:p>
    <w:p w:rsidR="007B45E8" w:rsidRDefault="00536FB2">
      <w:pPr>
        <w:pStyle w:val="a3"/>
        <w:ind w:right="328"/>
      </w:pPr>
      <w:r>
        <w:t>а)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честь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</w:p>
    <w:p w:rsidR="007B45E8" w:rsidRDefault="00536FB2">
      <w:pPr>
        <w:pStyle w:val="a3"/>
        <w:spacing w:before="1"/>
        <w:ind w:right="323"/>
      </w:pPr>
      <w:r>
        <w:t>б)</w:t>
      </w:r>
      <w:r>
        <w:rPr>
          <w:spacing w:val="1"/>
        </w:rPr>
        <w:t xml:space="preserve"> </w:t>
      </w:r>
      <w:r>
        <w:t>исключать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личных,</w:t>
      </w:r>
      <w:r>
        <w:rPr>
          <w:spacing w:val="1"/>
        </w:rPr>
        <w:t xml:space="preserve"> </w:t>
      </w:r>
      <w:r>
        <w:t>имущественных</w:t>
      </w:r>
      <w:r>
        <w:rPr>
          <w:spacing w:val="1"/>
        </w:rPr>
        <w:t xml:space="preserve"> </w:t>
      </w:r>
      <w:r>
        <w:t>(финансовых) и иных интересов, препятствующих добросовестному исполнению должностных</w:t>
      </w:r>
      <w:r>
        <w:rPr>
          <w:spacing w:val="1"/>
        </w:rPr>
        <w:t xml:space="preserve"> </w:t>
      </w:r>
      <w:r>
        <w:t>обязанностей;</w:t>
      </w:r>
    </w:p>
    <w:p w:rsidR="007B45E8" w:rsidRDefault="00536FB2">
      <w:pPr>
        <w:pStyle w:val="a3"/>
        <w:ind w:right="329"/>
      </w:pPr>
      <w:r>
        <w:t>в)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вежливость,</w:t>
      </w:r>
      <w:r>
        <w:rPr>
          <w:spacing w:val="1"/>
        </w:rPr>
        <w:t xml:space="preserve"> </w:t>
      </w:r>
      <w:r>
        <w:t>тактичность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внимательность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воспитанникам,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(законным</w:t>
      </w:r>
      <w:r>
        <w:rPr>
          <w:spacing w:val="-2"/>
        </w:rPr>
        <w:t xml:space="preserve"> </w:t>
      </w:r>
      <w:r>
        <w:t>представителям)</w:t>
      </w:r>
      <w:r>
        <w:rPr>
          <w:spacing w:val="-3"/>
        </w:rPr>
        <w:t xml:space="preserve"> </w:t>
      </w:r>
      <w:r>
        <w:t>и коллегам;</w:t>
      </w:r>
    </w:p>
    <w:p w:rsidR="007B45E8" w:rsidRDefault="00536FB2">
      <w:pPr>
        <w:pStyle w:val="a3"/>
        <w:ind w:right="319"/>
      </w:pPr>
      <w:r>
        <w:t>г)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терпимость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обычаям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межнациональному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воспитанниками;</w:t>
      </w:r>
    </w:p>
    <w:p w:rsidR="007B45E8" w:rsidRDefault="00536FB2">
      <w:pPr>
        <w:pStyle w:val="a3"/>
        <w:ind w:right="320"/>
      </w:pPr>
      <w:r>
        <w:t>д) соблюдать при выполнении профессиональных обязанностей равенство прав и 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расы,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имущественного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должностного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жительства,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убеждений,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общественным</w:t>
      </w:r>
      <w:r>
        <w:rPr>
          <w:spacing w:val="-6"/>
        </w:rPr>
        <w:t xml:space="preserve"> </w:t>
      </w:r>
      <w:r>
        <w:t>объединениям,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других обстоятельств;</w:t>
      </w:r>
    </w:p>
    <w:p w:rsidR="007B45E8" w:rsidRDefault="00536FB2">
      <w:pPr>
        <w:pStyle w:val="a3"/>
        <w:ind w:right="325"/>
      </w:pPr>
      <w:r>
        <w:t>е)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rPr>
          <w:i/>
        </w:rPr>
        <w:t>(приложение</w:t>
      </w:r>
      <w:r>
        <w:rPr>
          <w:i/>
          <w:spacing w:val="1"/>
        </w:rPr>
        <w:t xml:space="preserve"> </w:t>
      </w:r>
      <w:r>
        <w:rPr>
          <w:i/>
        </w:rPr>
        <w:t>№1)</w:t>
      </w:r>
      <w:r>
        <w:t>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реализуемой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программы;</w:t>
      </w:r>
    </w:p>
    <w:p w:rsidR="007B45E8" w:rsidRDefault="00536FB2">
      <w:pPr>
        <w:pStyle w:val="a3"/>
        <w:ind w:right="325"/>
      </w:pPr>
      <w:r>
        <w:t>ж)</w:t>
      </w:r>
      <w:r>
        <w:rPr>
          <w:spacing w:val="1"/>
        </w:rPr>
        <w:t xml:space="preserve"> </w:t>
      </w:r>
      <w:r>
        <w:t>воздерживаться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"Интернет", в местах, доступных для детей, информации, причиняющий вред здоровью и (или)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детей;</w:t>
      </w:r>
    </w:p>
    <w:p w:rsidR="007B45E8" w:rsidRDefault="00536FB2">
      <w:pPr>
        <w:pStyle w:val="a3"/>
        <w:spacing w:before="1"/>
        <w:ind w:right="333"/>
      </w:pPr>
      <w:r>
        <w:t>з) избегать ситуаций, способных нанести вред чести, достоинству и деловой репутации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работника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ДОУ,</w:t>
      </w:r>
      <w:r>
        <w:rPr>
          <w:spacing w:val="-2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деятельность.</w:t>
      </w:r>
    </w:p>
    <w:p w:rsidR="007B45E8" w:rsidRDefault="007B45E8">
      <w:pPr>
        <w:pStyle w:val="a3"/>
        <w:spacing w:before="9"/>
        <w:ind w:left="0" w:firstLine="0"/>
        <w:jc w:val="left"/>
        <w:rPr>
          <w:sz w:val="33"/>
        </w:rPr>
      </w:pPr>
    </w:p>
    <w:p w:rsidR="007B45E8" w:rsidRDefault="00536FB2">
      <w:pPr>
        <w:pStyle w:val="1"/>
        <w:numPr>
          <w:ilvl w:val="0"/>
          <w:numId w:val="5"/>
        </w:numPr>
        <w:tabs>
          <w:tab w:val="left" w:pos="1145"/>
        </w:tabs>
        <w:ind w:left="113" w:right="329" w:firstLine="566"/>
        <w:jc w:val="both"/>
      </w:pPr>
      <w:r>
        <w:t>Реализация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справедливое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объективное</w:t>
      </w:r>
      <w:r>
        <w:rPr>
          <w:spacing w:val="-57"/>
        </w:rPr>
        <w:t xml:space="preserve"> </w:t>
      </w:r>
      <w:r>
        <w:t>расследование</w:t>
      </w:r>
      <w:r>
        <w:rPr>
          <w:spacing w:val="-3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</w:t>
      </w:r>
    </w:p>
    <w:p w:rsidR="007B45E8" w:rsidRDefault="007B45E8">
      <w:pPr>
        <w:jc w:val="both"/>
        <w:sectPr w:rsidR="007B45E8">
          <w:pgSz w:w="11910" w:h="16840"/>
          <w:pgMar w:top="1040" w:right="380" w:bottom="280" w:left="1020" w:header="720" w:footer="720" w:gutter="0"/>
          <w:cols w:space="720"/>
        </w:sectPr>
      </w:pPr>
    </w:p>
    <w:p w:rsidR="007B45E8" w:rsidRDefault="00536FB2">
      <w:pPr>
        <w:pStyle w:val="a5"/>
        <w:numPr>
          <w:ilvl w:val="0"/>
          <w:numId w:val="3"/>
        </w:numPr>
        <w:tabs>
          <w:tab w:val="left" w:pos="1030"/>
        </w:tabs>
        <w:spacing w:before="73"/>
        <w:ind w:right="322" w:firstLine="566"/>
        <w:jc w:val="both"/>
        <w:rPr>
          <w:sz w:val="24"/>
        </w:rPr>
      </w:pPr>
      <w:r>
        <w:rPr>
          <w:sz w:val="24"/>
        </w:rPr>
        <w:lastRenderedPageBreak/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чести,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репутации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 работников.</w:t>
      </w:r>
    </w:p>
    <w:p w:rsidR="007B45E8" w:rsidRDefault="00536FB2">
      <w:pPr>
        <w:pStyle w:val="a5"/>
        <w:numPr>
          <w:ilvl w:val="0"/>
          <w:numId w:val="3"/>
        </w:numPr>
        <w:tabs>
          <w:tab w:val="left" w:pos="1080"/>
          <w:tab w:val="left" w:pos="1081"/>
          <w:tab w:val="left" w:pos="1946"/>
          <w:tab w:val="left" w:pos="2053"/>
          <w:tab w:val="left" w:pos="3153"/>
          <w:tab w:val="left" w:pos="3408"/>
          <w:tab w:val="left" w:pos="3576"/>
          <w:tab w:val="left" w:pos="4149"/>
          <w:tab w:val="left" w:pos="5030"/>
          <w:tab w:val="left" w:pos="6305"/>
          <w:tab w:val="left" w:pos="6529"/>
          <w:tab w:val="left" w:pos="7103"/>
          <w:tab w:val="left" w:pos="8565"/>
          <w:tab w:val="left" w:pos="8940"/>
          <w:tab w:val="left" w:pos="9924"/>
        </w:tabs>
        <w:spacing w:before="1"/>
        <w:ind w:right="322" w:firstLine="566"/>
        <w:jc w:val="right"/>
        <w:rPr>
          <w:sz w:val="24"/>
        </w:rPr>
      </w:pPr>
      <w:r>
        <w:rPr>
          <w:sz w:val="24"/>
        </w:rPr>
        <w:t>Случаи</w:t>
      </w:r>
      <w:r>
        <w:rPr>
          <w:sz w:val="24"/>
        </w:rPr>
        <w:tab/>
      </w:r>
      <w:r>
        <w:rPr>
          <w:sz w:val="24"/>
        </w:rPr>
        <w:tab/>
        <w:t>нарушения</w:t>
      </w:r>
      <w:r>
        <w:rPr>
          <w:sz w:val="24"/>
        </w:rPr>
        <w:tab/>
        <w:t>норм</w:t>
      </w:r>
      <w:r>
        <w:rPr>
          <w:sz w:val="24"/>
        </w:rPr>
        <w:tab/>
        <w:t>профессиональной</w:t>
      </w:r>
      <w:r>
        <w:rPr>
          <w:sz w:val="24"/>
        </w:rPr>
        <w:tab/>
        <w:t>этики</w:t>
      </w:r>
      <w:r>
        <w:rPr>
          <w:sz w:val="24"/>
        </w:rPr>
        <w:tab/>
        <w:t>педагогических</w:t>
      </w:r>
      <w:r>
        <w:rPr>
          <w:sz w:val="24"/>
        </w:rPr>
        <w:tab/>
      </w:r>
      <w:r>
        <w:rPr>
          <w:spacing w:val="-1"/>
          <w:sz w:val="24"/>
        </w:rPr>
        <w:t>работников,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z w:val="24"/>
        </w:rPr>
        <w:tab/>
      </w:r>
      <w:hyperlink w:anchor="_bookmark0" w:history="1">
        <w:r>
          <w:rPr>
            <w:color w:val="0F6BBD"/>
            <w:sz w:val="24"/>
          </w:rPr>
          <w:t>разделом</w:t>
        </w:r>
        <w:r>
          <w:rPr>
            <w:color w:val="0F6BBD"/>
            <w:sz w:val="24"/>
          </w:rPr>
          <w:tab/>
          <w:t>II</w:t>
        </w:r>
      </w:hyperlink>
      <w:r>
        <w:rPr>
          <w:color w:val="0F6BBD"/>
          <w:sz w:val="24"/>
        </w:rPr>
        <w:tab/>
      </w:r>
      <w:r>
        <w:rPr>
          <w:color w:val="0F6BBD"/>
          <w:sz w:val="24"/>
        </w:rPr>
        <w:tab/>
      </w:r>
      <w:r>
        <w:rPr>
          <w:sz w:val="24"/>
        </w:rPr>
        <w:t>настоящего</w:t>
      </w:r>
      <w:r>
        <w:rPr>
          <w:sz w:val="24"/>
        </w:rPr>
        <w:tab/>
        <w:t>Положения,</w:t>
      </w:r>
      <w:r>
        <w:rPr>
          <w:sz w:val="24"/>
        </w:rPr>
        <w:tab/>
      </w:r>
      <w:r>
        <w:rPr>
          <w:sz w:val="24"/>
        </w:rPr>
        <w:tab/>
        <w:t>рассматриваются</w:t>
      </w:r>
      <w:r>
        <w:rPr>
          <w:sz w:val="24"/>
        </w:rPr>
        <w:tab/>
        <w:t>комиссией</w:t>
      </w:r>
      <w:r>
        <w:rPr>
          <w:sz w:val="24"/>
        </w:rPr>
        <w:tab/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hyperlink r:id="rId11">
        <w:r>
          <w:rPr>
            <w:color w:val="0F6BBD"/>
            <w:sz w:val="24"/>
          </w:rPr>
          <w:t>частью</w:t>
        </w:r>
        <w:r>
          <w:rPr>
            <w:color w:val="0F6BBD"/>
            <w:spacing w:val="14"/>
            <w:sz w:val="24"/>
          </w:rPr>
          <w:t xml:space="preserve"> </w:t>
        </w:r>
        <w:r>
          <w:rPr>
            <w:color w:val="0F6BBD"/>
            <w:sz w:val="24"/>
          </w:rPr>
          <w:t>2</w:t>
        </w:r>
        <w:r>
          <w:rPr>
            <w:color w:val="0F6BBD"/>
            <w:spacing w:val="13"/>
            <w:sz w:val="24"/>
          </w:rPr>
          <w:t xml:space="preserve"> </w:t>
        </w:r>
        <w:r>
          <w:rPr>
            <w:color w:val="0F6BBD"/>
            <w:sz w:val="24"/>
          </w:rPr>
          <w:t>статьи</w:t>
        </w:r>
        <w:r>
          <w:rPr>
            <w:color w:val="0F6BBD"/>
            <w:spacing w:val="14"/>
            <w:sz w:val="24"/>
          </w:rPr>
          <w:t xml:space="preserve"> </w:t>
        </w:r>
        <w:r>
          <w:rPr>
            <w:color w:val="0F6BBD"/>
            <w:sz w:val="24"/>
          </w:rPr>
          <w:t>45</w:t>
        </w:r>
      </w:hyperlink>
      <w:r>
        <w:rPr>
          <w:color w:val="0F6BBD"/>
          <w:spacing w:val="-57"/>
          <w:sz w:val="24"/>
        </w:rPr>
        <w:t xml:space="preserve"> </w:t>
      </w:r>
      <w:r>
        <w:rPr>
          <w:sz w:val="24"/>
        </w:rPr>
        <w:t>Федерального закона от 29 декабря 2012 г. N 273-ФЗ "Об образовании в Российской Федерации".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2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4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комиссиях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спорам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 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hyperlink r:id="rId12">
        <w:r>
          <w:rPr>
            <w:color w:val="0F6BBD"/>
            <w:sz w:val="24"/>
          </w:rPr>
          <w:t>главой</w:t>
        </w:r>
        <w:r>
          <w:rPr>
            <w:color w:val="0F6BBD"/>
            <w:spacing w:val="1"/>
            <w:sz w:val="24"/>
          </w:rPr>
          <w:t xml:space="preserve"> </w:t>
        </w:r>
        <w:r>
          <w:rPr>
            <w:color w:val="0F6BBD"/>
            <w:sz w:val="24"/>
          </w:rPr>
          <w:t>60</w:t>
        </w:r>
      </w:hyperlink>
      <w:r>
        <w:rPr>
          <w:color w:val="0F6BBD"/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трудовых споров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судах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гражданским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процессуальным</w:t>
      </w:r>
    </w:p>
    <w:p w:rsidR="007B45E8" w:rsidRDefault="00536FB2">
      <w:pPr>
        <w:pStyle w:val="a3"/>
        <w:ind w:firstLine="0"/>
      </w:pPr>
      <w:r>
        <w:t>законодательством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7B45E8" w:rsidRDefault="00536FB2">
      <w:pPr>
        <w:pStyle w:val="a5"/>
        <w:numPr>
          <w:ilvl w:val="0"/>
          <w:numId w:val="3"/>
        </w:numPr>
        <w:tabs>
          <w:tab w:val="left" w:pos="930"/>
        </w:tabs>
        <w:ind w:right="325" w:firstLine="566"/>
        <w:jc w:val="both"/>
        <w:rPr>
          <w:sz w:val="24"/>
        </w:rPr>
      </w:pPr>
      <w:r>
        <w:rPr>
          <w:sz w:val="24"/>
        </w:rPr>
        <w:t>Педагогический работник, претендующий на справедливое и объективное расследование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 норм профессиональной этики, вправе обратиться в комиссию по 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участниками образовательных отношений</w:t>
      </w:r>
      <w:r>
        <w:rPr>
          <w:spacing w:val="6"/>
          <w:sz w:val="24"/>
        </w:rPr>
        <w:t xml:space="preserve"> </w:t>
      </w:r>
      <w:r>
        <w:rPr>
          <w:sz w:val="24"/>
        </w:rPr>
        <w:t>ДОУ.</w:t>
      </w:r>
    </w:p>
    <w:p w:rsidR="007B45E8" w:rsidRDefault="00536FB2">
      <w:pPr>
        <w:pStyle w:val="a5"/>
        <w:numPr>
          <w:ilvl w:val="0"/>
          <w:numId w:val="3"/>
        </w:numPr>
        <w:tabs>
          <w:tab w:val="left" w:pos="961"/>
        </w:tabs>
        <w:spacing w:before="1"/>
        <w:ind w:right="322" w:firstLine="566"/>
        <w:jc w:val="both"/>
        <w:rPr>
          <w:sz w:val="24"/>
        </w:rPr>
      </w:pPr>
      <w:r>
        <w:rPr>
          <w:sz w:val="24"/>
        </w:rPr>
        <w:t>В целях реализации права педагогических работников на справедливое и объективное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расследование нарушения норм профессиональной этики педагогических работников в 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обязательном порядке включен представитель выборного органа соответствующей первичной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7B45E8" w:rsidRDefault="00536FB2">
      <w:pPr>
        <w:pStyle w:val="a5"/>
        <w:numPr>
          <w:ilvl w:val="0"/>
          <w:numId w:val="3"/>
        </w:numPr>
        <w:tabs>
          <w:tab w:val="left" w:pos="1107"/>
        </w:tabs>
        <w:ind w:right="319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комиссии по урегулированию споров между участниками образовательных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работника по каким-либо причинам обращаться в комиссию по урегулированию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отношений,</w:t>
      </w:r>
      <w:r>
        <w:rPr>
          <w:spacing w:val="57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суд.</w:t>
      </w:r>
    </w:p>
    <w:p w:rsidR="007B45E8" w:rsidRDefault="007B45E8">
      <w:pPr>
        <w:jc w:val="both"/>
        <w:rPr>
          <w:sz w:val="24"/>
        </w:rPr>
        <w:sectPr w:rsidR="007B45E8">
          <w:pgSz w:w="11910" w:h="16840"/>
          <w:pgMar w:top="1040" w:right="380" w:bottom="280" w:left="1020" w:header="720" w:footer="720" w:gutter="0"/>
          <w:cols w:space="720"/>
        </w:sectPr>
      </w:pPr>
    </w:p>
    <w:p w:rsidR="007B45E8" w:rsidRDefault="00536FB2">
      <w:pPr>
        <w:spacing w:before="73"/>
        <w:ind w:right="324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№1</w:t>
      </w:r>
    </w:p>
    <w:p w:rsidR="007B45E8" w:rsidRDefault="00536FB2">
      <w:pPr>
        <w:ind w:right="322"/>
        <w:jc w:val="right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Кодексу</w:t>
      </w:r>
    </w:p>
    <w:p w:rsidR="007B45E8" w:rsidRDefault="007B45E8">
      <w:pPr>
        <w:pStyle w:val="a3"/>
        <w:spacing w:before="8"/>
        <w:ind w:left="0" w:firstLine="0"/>
        <w:jc w:val="left"/>
        <w:rPr>
          <w:i/>
          <w:sz w:val="16"/>
        </w:rPr>
      </w:pPr>
    </w:p>
    <w:p w:rsidR="007B45E8" w:rsidRDefault="00536FB2">
      <w:pPr>
        <w:pStyle w:val="1"/>
        <w:spacing w:before="89"/>
        <w:ind w:right="350"/>
      </w:pPr>
      <w:r>
        <w:t>Личность</w:t>
      </w:r>
      <w:r>
        <w:rPr>
          <w:spacing w:val="-5"/>
        </w:rPr>
        <w:t xml:space="preserve"> </w:t>
      </w:r>
      <w:r>
        <w:t>педагога</w:t>
      </w:r>
    </w:p>
    <w:p w:rsidR="007B45E8" w:rsidRDefault="007B45E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7B45E8" w:rsidRDefault="00536FB2">
      <w:pPr>
        <w:pStyle w:val="a3"/>
        <w:ind w:right="329"/>
      </w:pPr>
      <w:r>
        <w:t>Профессиональная этика педагога требует призвания, преданности своей работе и 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при исполнении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обязанностей.</w:t>
      </w:r>
    </w:p>
    <w:p w:rsidR="007B45E8" w:rsidRDefault="00536FB2">
      <w:pPr>
        <w:pStyle w:val="a3"/>
        <w:ind w:right="325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требователен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самосовершенствованию.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самонаблюдение,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самовоспитание.</w:t>
      </w:r>
    </w:p>
    <w:p w:rsidR="007B45E8" w:rsidRDefault="00536FB2">
      <w:pPr>
        <w:pStyle w:val="a3"/>
        <w:ind w:right="329"/>
      </w:pPr>
      <w:r>
        <w:t>Для педагогического работника необходимо постоянное обновление. Он занимается своим</w:t>
      </w:r>
      <w:r>
        <w:rPr>
          <w:spacing w:val="1"/>
        </w:rPr>
        <w:t xml:space="preserve"> </w:t>
      </w:r>
      <w:r>
        <w:t>образованием,</w:t>
      </w:r>
      <w:r>
        <w:rPr>
          <w:spacing w:val="-1"/>
        </w:rPr>
        <w:t xml:space="preserve"> </w:t>
      </w:r>
      <w:r>
        <w:t>повышением</w:t>
      </w:r>
      <w:r>
        <w:rPr>
          <w:spacing w:val="-2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поиском</w:t>
      </w:r>
      <w:r>
        <w:rPr>
          <w:spacing w:val="-1"/>
        </w:rPr>
        <w:t xml:space="preserve"> </w:t>
      </w:r>
      <w:r>
        <w:t>наилучших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работы.</w:t>
      </w:r>
    </w:p>
    <w:p w:rsidR="007B45E8" w:rsidRDefault="00536FB2">
      <w:pPr>
        <w:pStyle w:val="a3"/>
        <w:ind w:right="332"/>
      </w:pPr>
      <w:r>
        <w:t>Педагог несет ответственность за качество и результаты доверенной ему 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воспитания.</w:t>
      </w:r>
    </w:p>
    <w:p w:rsidR="007B45E8" w:rsidRDefault="00536FB2">
      <w:pPr>
        <w:pStyle w:val="a3"/>
        <w:spacing w:before="1"/>
        <w:ind w:right="332"/>
      </w:pPr>
      <w:r>
        <w:t>Педагог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физическую,</w:t>
      </w:r>
      <w:r>
        <w:rPr>
          <w:spacing w:val="1"/>
        </w:rPr>
        <w:t xml:space="preserve"> </w:t>
      </w:r>
      <w:r>
        <w:t>интеллектуальную,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духовную</w:t>
      </w:r>
      <w:r>
        <w:rPr>
          <w:spacing w:val="-1"/>
        </w:rPr>
        <w:t xml:space="preserve"> </w:t>
      </w:r>
      <w:r>
        <w:t>защиту</w:t>
      </w:r>
      <w:r>
        <w:rPr>
          <w:spacing w:val="-5"/>
        </w:rPr>
        <w:t xml:space="preserve"> </w:t>
      </w:r>
      <w:r>
        <w:t>детей, оставленных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присмотром.</w:t>
      </w:r>
    </w:p>
    <w:p w:rsidR="007B45E8" w:rsidRDefault="00536FB2">
      <w:pPr>
        <w:pStyle w:val="a3"/>
        <w:ind w:right="333"/>
      </w:pPr>
      <w:r>
        <w:t>Педагог несет ответственность за порученные ему администрацией функции и доверенные</w:t>
      </w:r>
      <w:r>
        <w:rPr>
          <w:spacing w:val="1"/>
        </w:rPr>
        <w:t xml:space="preserve"> </w:t>
      </w:r>
      <w:r>
        <w:t>ресурсы.</w:t>
      </w:r>
    </w:p>
    <w:p w:rsidR="007B45E8" w:rsidRDefault="007B45E8">
      <w:pPr>
        <w:pStyle w:val="a3"/>
        <w:spacing w:before="5"/>
        <w:ind w:left="0" w:firstLine="0"/>
        <w:jc w:val="left"/>
      </w:pPr>
    </w:p>
    <w:p w:rsidR="007B45E8" w:rsidRDefault="00536FB2">
      <w:pPr>
        <w:pStyle w:val="1"/>
        <w:ind w:right="348"/>
      </w:pPr>
      <w:r>
        <w:t>Основы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ДОУ</w:t>
      </w:r>
    </w:p>
    <w:p w:rsidR="007B45E8" w:rsidRDefault="007B45E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7B45E8" w:rsidRDefault="00536FB2">
      <w:pPr>
        <w:pStyle w:val="a3"/>
        <w:ind w:right="328"/>
      </w:pPr>
      <w:r>
        <w:t>Педагог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воспитанников.</w:t>
      </w:r>
    </w:p>
    <w:p w:rsidR="007B45E8" w:rsidRDefault="00536FB2">
      <w:pPr>
        <w:pStyle w:val="a3"/>
        <w:ind w:right="330"/>
      </w:pPr>
      <w:r>
        <w:t>Педагог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proofErr w:type="spellStart"/>
      <w:r>
        <w:t>противокультурной</w:t>
      </w:r>
      <w:proofErr w:type="spellEnd"/>
      <w:r>
        <w:t>,</w:t>
      </w:r>
      <w:r>
        <w:rPr>
          <w:spacing w:val="1"/>
        </w:rPr>
        <w:t xml:space="preserve"> </w:t>
      </w:r>
      <w:r>
        <w:t>аморальной,</w:t>
      </w:r>
      <w:r>
        <w:rPr>
          <w:spacing w:val="1"/>
        </w:rPr>
        <w:t xml:space="preserve"> </w:t>
      </w:r>
      <w:r>
        <w:t>неправомерной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-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ДОУ дорожит</w:t>
      </w:r>
      <w:r>
        <w:rPr>
          <w:spacing w:val="-1"/>
        </w:rPr>
        <w:t xml:space="preserve"> </w:t>
      </w:r>
      <w:r>
        <w:t>своей репутацией.</w:t>
      </w:r>
    </w:p>
    <w:p w:rsidR="007B45E8" w:rsidRDefault="00536FB2">
      <w:pPr>
        <w:pStyle w:val="a3"/>
        <w:ind w:right="329"/>
      </w:pPr>
      <w:r>
        <w:t>Педагог ДОУ должен быть требовательным к себе, стремиться к самосовершенствованию 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-2"/>
        </w:rPr>
        <w:t xml:space="preserve"> </w:t>
      </w:r>
      <w:r>
        <w:t>и личностном</w:t>
      </w:r>
      <w:r>
        <w:rPr>
          <w:spacing w:val="-1"/>
        </w:rPr>
        <w:t xml:space="preserve"> </w:t>
      </w:r>
      <w:r>
        <w:t>плане.</w:t>
      </w:r>
    </w:p>
    <w:p w:rsidR="007B45E8" w:rsidRDefault="00536FB2">
      <w:pPr>
        <w:pStyle w:val="a3"/>
        <w:ind w:right="331"/>
      </w:pPr>
      <w:r>
        <w:t>Педагог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ругательств,</w:t>
      </w:r>
      <w:r>
        <w:rPr>
          <w:spacing w:val="-1"/>
        </w:rPr>
        <w:t xml:space="preserve"> </w:t>
      </w:r>
      <w:r>
        <w:t>грубых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оскорбительных</w:t>
      </w:r>
      <w:r>
        <w:rPr>
          <w:spacing w:val="2"/>
        </w:rPr>
        <w:t xml:space="preserve"> </w:t>
      </w:r>
      <w:r>
        <w:t>фраз.</w:t>
      </w:r>
    </w:p>
    <w:p w:rsidR="007B45E8" w:rsidRDefault="00536FB2">
      <w:pPr>
        <w:pStyle w:val="a3"/>
        <w:ind w:right="326"/>
      </w:pPr>
      <w:r>
        <w:t>Авторитет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такте,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заботиться о своих воспитанниках. Педагог не создает свой авторитет при помощи некорректных</w:t>
      </w:r>
      <w:r>
        <w:rPr>
          <w:spacing w:val="-57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 не</w:t>
      </w:r>
      <w:r>
        <w:rPr>
          <w:spacing w:val="-1"/>
        </w:rPr>
        <w:t xml:space="preserve"> </w:t>
      </w:r>
      <w:r>
        <w:t>злоупотребляет им.</w:t>
      </w:r>
    </w:p>
    <w:p w:rsidR="007B45E8" w:rsidRDefault="00536FB2">
      <w:pPr>
        <w:pStyle w:val="a3"/>
        <w:ind w:right="329"/>
      </w:pPr>
      <w:r>
        <w:t>Педагог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честным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соблюдающим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этикой</w:t>
      </w:r>
      <w:r>
        <w:rPr>
          <w:spacing w:val="-1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сочетаются</w:t>
      </w:r>
      <w:r>
        <w:rPr>
          <w:spacing w:val="-2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взятки,</w:t>
      </w:r>
      <w:r>
        <w:rPr>
          <w:spacing w:val="-4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дача.</w:t>
      </w:r>
    </w:p>
    <w:p w:rsidR="007B45E8" w:rsidRDefault="00536FB2">
      <w:pPr>
        <w:pStyle w:val="a3"/>
        <w:ind w:right="330"/>
      </w:pPr>
      <w:r>
        <w:t>Педагог ДОУ должен бережно и обоснованно расходовать материальные и другие ресурсы.</w:t>
      </w:r>
      <w:r>
        <w:rPr>
          <w:spacing w:val="1"/>
        </w:rPr>
        <w:t xml:space="preserve"> </w:t>
      </w:r>
      <w:r>
        <w:t>Он не должен использовать имущество ДОУ (помещение, мебель и др.), а также свое рабочее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для личных</w:t>
      </w:r>
      <w:r>
        <w:rPr>
          <w:spacing w:val="1"/>
        </w:rPr>
        <w:t xml:space="preserve"> </w:t>
      </w:r>
      <w:r>
        <w:t>нужд.</w:t>
      </w:r>
    </w:p>
    <w:p w:rsidR="007B45E8" w:rsidRDefault="00536FB2">
      <w:pPr>
        <w:pStyle w:val="a3"/>
        <w:spacing w:before="1"/>
        <w:ind w:right="318"/>
      </w:pPr>
      <w:r>
        <w:t>Педагог воспитывает на своем положительном примере. Он избегает морализаторства, не</w:t>
      </w:r>
      <w:r>
        <w:rPr>
          <w:spacing w:val="1"/>
        </w:rPr>
        <w:t xml:space="preserve"> </w:t>
      </w:r>
      <w:r>
        <w:t>спешит</w:t>
      </w:r>
      <w:r>
        <w:rPr>
          <w:spacing w:val="-1"/>
        </w:rPr>
        <w:t xml:space="preserve"> </w:t>
      </w:r>
      <w:r>
        <w:t>осуждать 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от других</w:t>
      </w:r>
      <w:r>
        <w:rPr>
          <w:spacing w:val="2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что сам</w:t>
      </w:r>
      <w:r>
        <w:rPr>
          <w:spacing w:val="-2"/>
        </w:rPr>
        <w:t xml:space="preserve"> </w:t>
      </w:r>
      <w:r>
        <w:t>соблюдать не</w:t>
      </w:r>
      <w:r>
        <w:rPr>
          <w:spacing w:val="-1"/>
        </w:rPr>
        <w:t xml:space="preserve"> </w:t>
      </w:r>
      <w:r>
        <w:t>в силах.</w:t>
      </w:r>
    </w:p>
    <w:p w:rsidR="007B45E8" w:rsidRDefault="00536FB2">
      <w:pPr>
        <w:pStyle w:val="a3"/>
        <w:ind w:right="331"/>
      </w:pPr>
      <w:r>
        <w:t>Педагог имеет право на неприкосновенность личной жизни, однако выбранный им образ</w:t>
      </w:r>
      <w:r>
        <w:rPr>
          <w:spacing w:val="1"/>
        </w:rPr>
        <w:t xml:space="preserve"> </w:t>
      </w:r>
      <w:r>
        <w:t>жизни не должен ронять престиж профессии, извращать его отношения с воспитанниками и</w:t>
      </w:r>
      <w:r>
        <w:rPr>
          <w:spacing w:val="1"/>
        </w:rPr>
        <w:t xml:space="preserve"> </w:t>
      </w:r>
      <w:r>
        <w:t>коллегами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мешать</w:t>
      </w:r>
      <w:r>
        <w:rPr>
          <w:spacing w:val="-3"/>
        </w:rPr>
        <w:t xml:space="preserve"> </w:t>
      </w:r>
      <w:r>
        <w:t>исполнению профессиональных</w:t>
      </w:r>
      <w:r>
        <w:rPr>
          <w:spacing w:val="1"/>
        </w:rPr>
        <w:t xml:space="preserve"> </w:t>
      </w:r>
      <w:r>
        <w:t>обязанностей.</w:t>
      </w:r>
    </w:p>
    <w:p w:rsidR="007B45E8" w:rsidRDefault="00536FB2">
      <w:pPr>
        <w:pStyle w:val="a3"/>
        <w:spacing w:before="2" w:line="237" w:lineRule="auto"/>
        <w:ind w:right="332"/>
      </w:pPr>
      <w:r>
        <w:t>Пьянство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злоупотребление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одурманивающими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несовместимо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профессией</w:t>
      </w:r>
      <w:r>
        <w:rPr>
          <w:spacing w:val="-1"/>
        </w:rPr>
        <w:t xml:space="preserve"> </w:t>
      </w:r>
      <w:r>
        <w:t>педагога.</w:t>
      </w:r>
    </w:p>
    <w:p w:rsidR="007B45E8" w:rsidRDefault="007B45E8">
      <w:pPr>
        <w:pStyle w:val="a3"/>
        <w:spacing w:before="6"/>
        <w:ind w:left="0" w:firstLine="0"/>
        <w:jc w:val="left"/>
      </w:pPr>
    </w:p>
    <w:p w:rsidR="007B45E8" w:rsidRDefault="00536FB2">
      <w:pPr>
        <w:pStyle w:val="1"/>
        <w:spacing w:line="274" w:lineRule="exact"/>
        <w:ind w:left="2885" w:right="0"/>
        <w:jc w:val="both"/>
      </w:pPr>
      <w:r>
        <w:t>Взаимоотношения</w:t>
      </w:r>
      <w:r>
        <w:rPr>
          <w:spacing w:val="-4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воспитанниками</w:t>
      </w:r>
    </w:p>
    <w:p w:rsidR="007B45E8" w:rsidRDefault="00536FB2">
      <w:pPr>
        <w:pStyle w:val="a3"/>
        <w:ind w:right="326"/>
      </w:pPr>
      <w:r>
        <w:t>Педагог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воспитанниками,</w:t>
      </w:r>
      <w:r>
        <w:rPr>
          <w:spacing w:val="1"/>
        </w:rPr>
        <w:t xml:space="preserve"> </w:t>
      </w:r>
      <w:r>
        <w:t>основанный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взаимном уважении.</w:t>
      </w:r>
    </w:p>
    <w:p w:rsidR="007B45E8" w:rsidRDefault="00536FB2">
      <w:pPr>
        <w:pStyle w:val="a3"/>
        <w:ind w:right="329"/>
      </w:pPr>
      <w:r>
        <w:t>Педагог ДОУ в своей работе не должен унижать честь и достоинство воспитанников ни по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религиозных</w:t>
      </w:r>
      <w:r>
        <w:rPr>
          <w:spacing w:val="-57"/>
        </w:rPr>
        <w:t xml:space="preserve"> </w:t>
      </w:r>
      <w:r>
        <w:t>убеждений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особенностей.</w:t>
      </w:r>
    </w:p>
    <w:p w:rsidR="007B45E8" w:rsidRDefault="007B45E8">
      <w:pPr>
        <w:sectPr w:rsidR="007B45E8">
          <w:pgSz w:w="11910" w:h="16840"/>
          <w:pgMar w:top="1040" w:right="380" w:bottom="280" w:left="1020" w:header="720" w:footer="720" w:gutter="0"/>
          <w:cols w:space="720"/>
        </w:sectPr>
      </w:pPr>
    </w:p>
    <w:p w:rsidR="007B45E8" w:rsidRDefault="00536FB2">
      <w:pPr>
        <w:pStyle w:val="a3"/>
        <w:spacing w:before="73"/>
        <w:ind w:right="330"/>
      </w:pPr>
      <w:r>
        <w:lastRenderedPageBreak/>
        <w:t>Педагог выбирает такие методы работы, которые поощряют в его воспитанниках развитие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черт и взаимоотношений: самостоятельность, самоконтроль, самовоспитание,</w:t>
      </w:r>
      <w:r>
        <w:rPr>
          <w:spacing w:val="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сотрудничать и помогать другим.</w:t>
      </w:r>
    </w:p>
    <w:p w:rsidR="007B45E8" w:rsidRDefault="00536FB2">
      <w:pPr>
        <w:pStyle w:val="a3"/>
        <w:spacing w:before="1"/>
        <w:ind w:right="325"/>
      </w:pPr>
      <w:r>
        <w:t>При оценке поведения и достижений своих воспитанников педагог стремится укреплять их</w:t>
      </w:r>
      <w:r>
        <w:rPr>
          <w:spacing w:val="1"/>
        </w:rPr>
        <w:t xml:space="preserve"> </w:t>
      </w:r>
      <w:r>
        <w:t>самоуважение и веру в свои силы, показывать им возможности совершенствования, повышать</w:t>
      </w:r>
      <w:r>
        <w:rPr>
          <w:spacing w:val="1"/>
        </w:rPr>
        <w:t xml:space="preserve"> </w:t>
      </w:r>
      <w:r>
        <w:t>мотивацию</w:t>
      </w:r>
      <w:r>
        <w:rPr>
          <w:spacing w:val="-1"/>
        </w:rPr>
        <w:t xml:space="preserve"> </w:t>
      </w:r>
      <w:r>
        <w:t>обучения.</w:t>
      </w:r>
    </w:p>
    <w:p w:rsidR="007B45E8" w:rsidRDefault="00536FB2">
      <w:pPr>
        <w:pStyle w:val="a3"/>
        <w:ind w:right="334"/>
      </w:pPr>
      <w:r>
        <w:t>Приняв необоснованно принижающие воспитанника оценочные решения, педагогу ДОУ</w:t>
      </w:r>
      <w:r>
        <w:rPr>
          <w:spacing w:val="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немедленно исправить свою</w:t>
      </w:r>
      <w:r>
        <w:rPr>
          <w:spacing w:val="3"/>
        </w:rPr>
        <w:t xml:space="preserve"> </w:t>
      </w:r>
      <w:r>
        <w:t>ошибку.</w:t>
      </w:r>
    </w:p>
    <w:p w:rsidR="007B45E8" w:rsidRDefault="00536FB2">
      <w:pPr>
        <w:pStyle w:val="a3"/>
        <w:ind w:right="324"/>
      </w:pPr>
      <w:r>
        <w:t>Педагог ДОУ является беспристрастным, одинаково доброжелательным и благосклонным</w:t>
      </w:r>
      <w:r>
        <w:rPr>
          <w:spacing w:val="1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воспитанникам.</w:t>
      </w:r>
    </w:p>
    <w:p w:rsidR="007B45E8" w:rsidRDefault="00536FB2">
      <w:pPr>
        <w:pStyle w:val="a3"/>
        <w:ind w:right="329"/>
      </w:pPr>
      <w:r>
        <w:t>Требовательность</w:t>
      </w:r>
      <w:r>
        <w:rPr>
          <w:spacing w:val="10"/>
        </w:rPr>
        <w:t xml:space="preserve"> </w:t>
      </w:r>
      <w:r>
        <w:t>педагога</w:t>
      </w:r>
      <w:r>
        <w:rPr>
          <w:spacing w:val="10"/>
        </w:rPr>
        <w:t xml:space="preserve"> </w:t>
      </w:r>
      <w:r>
        <w:t>ДОУ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отношению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воспитанникам</w:t>
      </w:r>
      <w:r>
        <w:rPr>
          <w:spacing w:val="9"/>
        </w:rPr>
        <w:t xml:space="preserve"> </w:t>
      </w:r>
      <w:r>
        <w:t>должна</w:t>
      </w:r>
      <w:r>
        <w:rPr>
          <w:spacing w:val="10"/>
        </w:rPr>
        <w:t xml:space="preserve"> </w:t>
      </w:r>
      <w:r>
        <w:t>быть</w:t>
      </w:r>
      <w:r>
        <w:rPr>
          <w:spacing w:val="11"/>
        </w:rPr>
        <w:t xml:space="preserve"> </w:t>
      </w:r>
      <w:r>
        <w:t>позитивной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обоснованной.</w:t>
      </w:r>
    </w:p>
    <w:p w:rsidR="007B45E8" w:rsidRDefault="00536FB2">
      <w:pPr>
        <w:pStyle w:val="a3"/>
        <w:ind w:right="328"/>
      </w:pPr>
      <w:r>
        <w:t>Педагог ДОУ справедливо и объективно оценивает работу воспитанников, не допуская</w:t>
      </w:r>
      <w:r>
        <w:rPr>
          <w:spacing w:val="1"/>
        </w:rPr>
        <w:t xml:space="preserve"> </w:t>
      </w:r>
      <w:r>
        <w:t>заниженного</w:t>
      </w:r>
      <w:r>
        <w:rPr>
          <w:spacing w:val="-1"/>
        </w:rPr>
        <w:t xml:space="preserve"> </w:t>
      </w:r>
      <w:r>
        <w:t>оценочного</w:t>
      </w:r>
      <w:r>
        <w:rPr>
          <w:spacing w:val="-1"/>
        </w:rPr>
        <w:t xml:space="preserve"> </w:t>
      </w:r>
      <w:r>
        <w:t>суждения.</w:t>
      </w:r>
    </w:p>
    <w:p w:rsidR="007B45E8" w:rsidRDefault="00536FB2">
      <w:pPr>
        <w:pStyle w:val="a3"/>
        <w:spacing w:before="1"/>
        <w:ind w:right="329"/>
      </w:pPr>
      <w:r>
        <w:t>Педагог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дискретность.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доверенную лично ему воспитанником информацию, за исключением случаев, предусмотренных</w:t>
      </w:r>
      <w:r>
        <w:rPr>
          <w:spacing w:val="1"/>
        </w:rPr>
        <w:t xml:space="preserve"> </w:t>
      </w:r>
      <w:r>
        <w:t>законодательством.</w:t>
      </w:r>
    </w:p>
    <w:p w:rsidR="007B45E8" w:rsidRDefault="00536FB2">
      <w:pPr>
        <w:pStyle w:val="a3"/>
        <w:ind w:right="331"/>
      </w:pPr>
      <w:r>
        <w:t>Педагог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злоупотребляет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служебным</w:t>
      </w:r>
      <w:r>
        <w:rPr>
          <w:spacing w:val="1"/>
        </w:rPr>
        <w:t xml:space="preserve"> </w:t>
      </w:r>
      <w:r>
        <w:t>положением.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-1"/>
        </w:rPr>
        <w:t xml:space="preserve"> </w:t>
      </w:r>
      <w:r>
        <w:t>требовать от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каких-либо</w:t>
      </w:r>
      <w:r>
        <w:rPr>
          <w:spacing w:val="2"/>
        </w:rPr>
        <w:t xml:space="preserve"> </w:t>
      </w:r>
      <w:r>
        <w:t>услуг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одолжений.</w:t>
      </w:r>
    </w:p>
    <w:p w:rsidR="007B45E8" w:rsidRDefault="007B45E8">
      <w:pPr>
        <w:pStyle w:val="a3"/>
        <w:spacing w:before="4"/>
        <w:ind w:left="0" w:firstLine="0"/>
        <w:jc w:val="left"/>
      </w:pPr>
    </w:p>
    <w:p w:rsidR="007B45E8" w:rsidRDefault="00536FB2">
      <w:pPr>
        <w:pStyle w:val="1"/>
        <w:spacing w:before="1"/>
        <w:ind w:left="701"/>
      </w:pPr>
      <w:r>
        <w:t>Взаимоотношения</w:t>
      </w:r>
      <w:r>
        <w:rPr>
          <w:spacing w:val="-3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сообществом</w:t>
      </w:r>
    </w:p>
    <w:p w:rsidR="007B45E8" w:rsidRDefault="007B45E8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7B45E8" w:rsidRDefault="00536FB2">
      <w:pPr>
        <w:pStyle w:val="a3"/>
        <w:ind w:right="327"/>
      </w:pPr>
      <w:r>
        <w:t>ДОУ базируется на принципах</w:t>
      </w:r>
      <w:r>
        <w:rPr>
          <w:spacing w:val="60"/>
        </w:rPr>
        <w:t xml:space="preserve"> </w:t>
      </w:r>
      <w:r>
        <w:t>свободы слова и</w:t>
      </w:r>
      <w:r>
        <w:rPr>
          <w:spacing w:val="60"/>
        </w:rPr>
        <w:t xml:space="preserve"> </w:t>
      </w:r>
      <w:r>
        <w:t>убеждений, терпимости, демократичности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справедливости.</w:t>
      </w:r>
    </w:p>
    <w:p w:rsidR="007B45E8" w:rsidRDefault="00536FB2">
      <w:pPr>
        <w:pStyle w:val="a3"/>
        <w:ind w:right="328"/>
      </w:pPr>
      <w:r>
        <w:t>Педагоги должны стремится к взаимодействию друг с другом, оказывают взаимопомощь,</w:t>
      </w:r>
      <w:r>
        <w:rPr>
          <w:spacing w:val="1"/>
        </w:rPr>
        <w:t xml:space="preserve"> </w:t>
      </w:r>
      <w:r>
        <w:t>уважают</w:t>
      </w:r>
      <w:r>
        <w:rPr>
          <w:spacing w:val="-1"/>
        </w:rPr>
        <w:t xml:space="preserve"> </w:t>
      </w:r>
      <w:r>
        <w:t>интересы друг</w:t>
      </w:r>
      <w:r>
        <w:rPr>
          <w:spacing w:val="2"/>
        </w:rPr>
        <w:t xml:space="preserve"> </w:t>
      </w:r>
      <w:r>
        <w:t>друга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администрации ДОУ.</w:t>
      </w:r>
    </w:p>
    <w:p w:rsidR="007B45E8" w:rsidRDefault="00536FB2">
      <w:pPr>
        <w:pStyle w:val="a3"/>
        <w:spacing w:before="1"/>
        <w:ind w:left="679" w:firstLine="0"/>
      </w:pPr>
      <w:r>
        <w:t>Педагогов</w:t>
      </w:r>
      <w:r>
        <w:rPr>
          <w:spacing w:val="-4"/>
        </w:rPr>
        <w:t xml:space="preserve"> </w:t>
      </w:r>
      <w:r>
        <w:t>объединяет</w:t>
      </w:r>
      <w:r>
        <w:rPr>
          <w:spacing w:val="-3"/>
        </w:rPr>
        <w:t xml:space="preserve"> </w:t>
      </w:r>
      <w:r>
        <w:t>взаимовыручка,</w:t>
      </w:r>
      <w:r>
        <w:rPr>
          <w:spacing w:val="-3"/>
        </w:rPr>
        <w:t xml:space="preserve"> </w:t>
      </w:r>
      <w:r>
        <w:t>поддержка,</w:t>
      </w:r>
      <w:r>
        <w:rPr>
          <w:spacing w:val="-2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доверие.</w:t>
      </w:r>
    </w:p>
    <w:p w:rsidR="007B45E8" w:rsidRDefault="00536FB2">
      <w:pPr>
        <w:pStyle w:val="a3"/>
        <w:ind w:right="327"/>
      </w:pPr>
      <w:r>
        <w:t>Педагог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коллег,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распространяя сплетни. Критика, направленная на работу, решения, взгляды и поступки коллег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унижать</w:t>
      </w:r>
      <w:r>
        <w:rPr>
          <w:spacing w:val="1"/>
        </w:rPr>
        <w:t xml:space="preserve"> </w:t>
      </w:r>
      <w:r>
        <w:t>подвергаемое</w:t>
      </w:r>
      <w:r>
        <w:rPr>
          <w:spacing w:val="1"/>
        </w:rPr>
        <w:t xml:space="preserve"> </w:t>
      </w:r>
      <w:r>
        <w:t>критике</w:t>
      </w:r>
      <w:r>
        <w:rPr>
          <w:spacing w:val="1"/>
        </w:rPr>
        <w:t xml:space="preserve"> </w:t>
      </w:r>
      <w:r>
        <w:t>лицо.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обоснованной,</w:t>
      </w:r>
      <w:r>
        <w:rPr>
          <w:spacing w:val="1"/>
        </w:rPr>
        <w:t xml:space="preserve"> </w:t>
      </w:r>
      <w:r>
        <w:t>конструктивной,</w:t>
      </w:r>
      <w:r>
        <w:rPr>
          <w:spacing w:val="1"/>
        </w:rPr>
        <w:t xml:space="preserve"> </w:t>
      </w:r>
      <w:r>
        <w:t>тактичной,</w:t>
      </w:r>
      <w:r>
        <w:rPr>
          <w:spacing w:val="1"/>
        </w:rPr>
        <w:t xml:space="preserve"> </w:t>
      </w:r>
      <w:r>
        <w:t>необидной,</w:t>
      </w:r>
      <w:r>
        <w:rPr>
          <w:spacing w:val="1"/>
        </w:rPr>
        <w:t xml:space="preserve"> </w:t>
      </w:r>
      <w:r>
        <w:t>доброжелательной.</w:t>
      </w:r>
      <w:r>
        <w:rPr>
          <w:spacing w:val="6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дискуссиях.</w:t>
      </w:r>
    </w:p>
    <w:p w:rsidR="007B45E8" w:rsidRDefault="00536FB2">
      <w:pPr>
        <w:pStyle w:val="a3"/>
        <w:ind w:right="333"/>
      </w:pPr>
      <w:r>
        <w:t>Администрация не может требовать или собирать информацию о личной жизни педагога</w:t>
      </w:r>
      <w:r>
        <w:rPr>
          <w:spacing w:val="1"/>
        </w:rPr>
        <w:t xml:space="preserve"> </w:t>
      </w:r>
      <w:r>
        <w:t>ДОУ,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выполнением</w:t>
      </w:r>
      <w:r>
        <w:rPr>
          <w:spacing w:val="-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обязанностей.</w:t>
      </w:r>
    </w:p>
    <w:p w:rsidR="007B45E8" w:rsidRDefault="00536FB2">
      <w:pPr>
        <w:pStyle w:val="a3"/>
        <w:ind w:right="332"/>
      </w:pPr>
      <w:r>
        <w:t>Педагог ДОУ имеет право на поощрение от администрации ДОУ. Личные заслуги педагога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должны оставаться в</w:t>
      </w:r>
      <w:r>
        <w:rPr>
          <w:spacing w:val="1"/>
        </w:rPr>
        <w:t xml:space="preserve"> </w:t>
      </w:r>
      <w:r>
        <w:t>стороне.</w:t>
      </w:r>
    </w:p>
    <w:p w:rsidR="007B45E8" w:rsidRDefault="00536FB2">
      <w:pPr>
        <w:pStyle w:val="a3"/>
        <w:spacing w:before="1"/>
        <w:ind w:right="331"/>
      </w:pPr>
      <w:r>
        <w:t>Педагог имеет право получать от администрации информацию, имеющую значение для</w:t>
      </w:r>
      <w:r>
        <w:rPr>
          <w:spacing w:val="1"/>
        </w:rPr>
        <w:t xml:space="preserve"> </w:t>
      </w:r>
      <w:r>
        <w:t>работы ДОУ. Администрация не имеет права скрывать информацию, которая может повлиять на</w:t>
      </w:r>
      <w:r>
        <w:rPr>
          <w:spacing w:val="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и качество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труда.</w:t>
      </w:r>
    </w:p>
    <w:p w:rsidR="007B45E8" w:rsidRDefault="00536FB2">
      <w:pPr>
        <w:pStyle w:val="a3"/>
        <w:ind w:left="679" w:firstLine="0"/>
      </w:pPr>
      <w:r>
        <w:t>Инициатива</w:t>
      </w:r>
      <w:r>
        <w:rPr>
          <w:spacing w:val="-9"/>
        </w:rPr>
        <w:t xml:space="preserve"> </w:t>
      </w:r>
      <w:r>
        <w:t>приветствуется.</w:t>
      </w:r>
    </w:p>
    <w:p w:rsidR="007B45E8" w:rsidRDefault="00536FB2">
      <w:pPr>
        <w:pStyle w:val="a3"/>
        <w:ind w:right="326"/>
      </w:pPr>
      <w:r>
        <w:t>Важные для педагогического сообщества решения принимаются в учреждении на основе</w:t>
      </w:r>
      <w:r>
        <w:rPr>
          <w:spacing w:val="1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открытости и общего</w:t>
      </w:r>
      <w:r>
        <w:rPr>
          <w:spacing w:val="2"/>
        </w:rPr>
        <w:t xml:space="preserve"> </w:t>
      </w:r>
      <w:r>
        <w:t>участия.</w:t>
      </w:r>
    </w:p>
    <w:p w:rsidR="007B45E8" w:rsidRDefault="00536FB2">
      <w:pPr>
        <w:pStyle w:val="a3"/>
        <w:ind w:right="322"/>
      </w:pPr>
      <w:r>
        <w:t>Педагог ДОУ в процессе образовательной деятельности должен активно сотрудничать с</w:t>
      </w:r>
      <w:r>
        <w:rPr>
          <w:spacing w:val="1"/>
        </w:rPr>
        <w:t xml:space="preserve"> </w:t>
      </w:r>
      <w:r>
        <w:t>педагогом-психологом, медсестрой, учителем — логопедом, инструктором по ФК, музыкальным</w:t>
      </w:r>
      <w:r>
        <w:rPr>
          <w:spacing w:val="1"/>
        </w:rPr>
        <w:t xml:space="preserve"> </w:t>
      </w:r>
      <w:r>
        <w:t>работником родителями для развития личности и сохранения психического, психологического и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здоровья воспитанников.</w:t>
      </w:r>
    </w:p>
    <w:p w:rsidR="007B45E8" w:rsidRDefault="00536FB2">
      <w:pPr>
        <w:pStyle w:val="a3"/>
        <w:ind w:right="331"/>
      </w:pPr>
      <w:r>
        <w:t>Педагог не обнародует конфиденциальную служебную информацию, предназначенную для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нужд ДОУ.</w:t>
      </w:r>
    </w:p>
    <w:p w:rsidR="007B45E8" w:rsidRDefault="007B45E8">
      <w:pPr>
        <w:pStyle w:val="a3"/>
        <w:spacing w:before="3"/>
        <w:ind w:left="0" w:firstLine="0"/>
        <w:jc w:val="left"/>
      </w:pPr>
    </w:p>
    <w:p w:rsidR="007B45E8" w:rsidRDefault="00536FB2">
      <w:pPr>
        <w:pStyle w:val="1"/>
      </w:pPr>
      <w:r>
        <w:t>Взаимоотношения</w:t>
      </w:r>
      <w:r>
        <w:rPr>
          <w:spacing w:val="-3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воспитанников</w:t>
      </w:r>
    </w:p>
    <w:p w:rsidR="007B45E8" w:rsidRDefault="007B45E8">
      <w:pPr>
        <w:sectPr w:rsidR="007B45E8">
          <w:pgSz w:w="11910" w:h="16840"/>
          <w:pgMar w:top="1040" w:right="380" w:bottom="280" w:left="1020" w:header="720" w:footer="720" w:gutter="0"/>
          <w:cols w:space="720"/>
        </w:sectPr>
      </w:pPr>
    </w:p>
    <w:p w:rsidR="007B45E8" w:rsidRDefault="00536FB2">
      <w:pPr>
        <w:pStyle w:val="a3"/>
        <w:tabs>
          <w:tab w:val="left" w:pos="1843"/>
          <w:tab w:val="left" w:pos="2560"/>
          <w:tab w:val="left" w:pos="3594"/>
          <w:tab w:val="left" w:pos="5129"/>
          <w:tab w:val="left" w:pos="5467"/>
          <w:tab w:val="left" w:pos="7470"/>
          <w:tab w:val="left" w:pos="8645"/>
          <w:tab w:val="left" w:pos="8962"/>
        </w:tabs>
        <w:spacing w:before="73"/>
        <w:ind w:right="326"/>
        <w:jc w:val="left"/>
      </w:pPr>
      <w:r>
        <w:lastRenderedPageBreak/>
        <w:t>Педагоги</w:t>
      </w:r>
      <w:r>
        <w:tab/>
        <w:t>ДОУ</w:t>
      </w:r>
      <w:r>
        <w:tab/>
        <w:t>должны</w:t>
      </w:r>
      <w:r>
        <w:tab/>
        <w:t>уважительно</w:t>
      </w:r>
      <w:r>
        <w:tab/>
        <w:t>и</w:t>
      </w:r>
      <w:r>
        <w:tab/>
        <w:t>доброжелательно</w:t>
      </w:r>
      <w:r>
        <w:tab/>
        <w:t>общаться</w:t>
      </w:r>
      <w:r>
        <w:tab/>
        <w:t>с</w:t>
      </w:r>
      <w:r>
        <w:tab/>
        <w:t>родителями</w:t>
      </w:r>
      <w:r>
        <w:rPr>
          <w:spacing w:val="-57"/>
        </w:rPr>
        <w:t xml:space="preserve"> </w:t>
      </w:r>
      <w:r>
        <w:t>воспитанников.</w:t>
      </w:r>
    </w:p>
    <w:p w:rsidR="007B45E8" w:rsidRDefault="00536FB2">
      <w:pPr>
        <w:pStyle w:val="a3"/>
        <w:tabs>
          <w:tab w:val="left" w:pos="1768"/>
          <w:tab w:val="left" w:pos="2541"/>
          <w:tab w:val="left" w:pos="4310"/>
          <w:tab w:val="left" w:pos="5634"/>
          <w:tab w:val="left" w:pos="6149"/>
          <w:tab w:val="left" w:pos="7380"/>
          <w:tab w:val="left" w:pos="8821"/>
          <w:tab w:val="left" w:pos="9214"/>
        </w:tabs>
        <w:spacing w:before="1"/>
        <w:ind w:right="332"/>
        <w:jc w:val="left"/>
      </w:pPr>
      <w:r>
        <w:t>Педагог</w:t>
      </w:r>
      <w:r>
        <w:tab/>
        <w:t>ДОУ</w:t>
      </w:r>
      <w:r>
        <w:tab/>
        <w:t>консультирует</w:t>
      </w:r>
      <w:r>
        <w:tab/>
        <w:t>родителей</w:t>
      </w:r>
      <w:r>
        <w:tab/>
        <w:t>по</w:t>
      </w:r>
      <w:r>
        <w:tab/>
        <w:t>вопросам</w:t>
      </w:r>
      <w:r>
        <w:tab/>
        <w:t>воспитания</w:t>
      </w:r>
      <w:r>
        <w:tab/>
        <w:t>и</w:t>
      </w:r>
      <w:r>
        <w:tab/>
      </w:r>
      <w:r>
        <w:rPr>
          <w:spacing w:val="-1"/>
        </w:rPr>
        <w:t>обучения</w:t>
      </w:r>
      <w:r>
        <w:rPr>
          <w:spacing w:val="-57"/>
        </w:rPr>
        <w:t xml:space="preserve"> </w:t>
      </w:r>
      <w:r>
        <w:t>воспитанников.</w:t>
      </w:r>
    </w:p>
    <w:p w:rsidR="007B45E8" w:rsidRDefault="00536FB2">
      <w:pPr>
        <w:pStyle w:val="a3"/>
        <w:jc w:val="left"/>
      </w:pPr>
      <w:r>
        <w:t>Педагог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разглашает</w:t>
      </w:r>
      <w:r>
        <w:rPr>
          <w:spacing w:val="41"/>
        </w:rPr>
        <w:t xml:space="preserve"> </w:t>
      </w:r>
      <w:r>
        <w:t>высказанное</w:t>
      </w:r>
      <w:r>
        <w:rPr>
          <w:spacing w:val="40"/>
        </w:rPr>
        <w:t xml:space="preserve"> </w:t>
      </w:r>
      <w:r>
        <w:t>детьми</w:t>
      </w:r>
      <w:r>
        <w:rPr>
          <w:spacing w:val="41"/>
        </w:rPr>
        <w:t xml:space="preserve"> </w:t>
      </w:r>
      <w:r>
        <w:t>мнение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родителях</w:t>
      </w:r>
      <w:r>
        <w:rPr>
          <w:spacing w:val="43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мнение</w:t>
      </w:r>
      <w:r>
        <w:rPr>
          <w:spacing w:val="-57"/>
        </w:rPr>
        <w:t xml:space="preserve"> </w:t>
      </w:r>
      <w:r>
        <w:t>родителей – о детях.</w:t>
      </w:r>
    </w:p>
    <w:p w:rsidR="007B45E8" w:rsidRDefault="00536FB2">
      <w:pPr>
        <w:pStyle w:val="a3"/>
        <w:jc w:val="left"/>
      </w:pPr>
      <w:r>
        <w:t>Отношения</w:t>
      </w:r>
      <w:r>
        <w:rPr>
          <w:spacing w:val="29"/>
        </w:rPr>
        <w:t xml:space="preserve"> </w:t>
      </w:r>
      <w:r>
        <w:t>педагогов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родителями</w:t>
      </w:r>
      <w:r>
        <w:rPr>
          <w:spacing w:val="30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должны</w:t>
      </w:r>
      <w:r>
        <w:rPr>
          <w:spacing w:val="29"/>
        </w:rPr>
        <w:t xml:space="preserve"> </w:t>
      </w:r>
      <w:r>
        <w:t>оказывать</w:t>
      </w:r>
      <w:r>
        <w:rPr>
          <w:spacing w:val="30"/>
        </w:rPr>
        <w:t xml:space="preserve"> </w:t>
      </w:r>
      <w:r>
        <w:t>влияния</w:t>
      </w:r>
      <w:r>
        <w:rPr>
          <w:spacing w:val="2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оценку</w:t>
      </w:r>
      <w:r>
        <w:rPr>
          <w:spacing w:val="25"/>
        </w:rPr>
        <w:t xml:space="preserve"> </w:t>
      </w:r>
      <w:r>
        <w:t>личности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детей.</w:t>
      </w:r>
    </w:p>
    <w:p w:rsidR="007B45E8" w:rsidRDefault="00536FB2">
      <w:pPr>
        <w:pStyle w:val="a3"/>
        <w:jc w:val="left"/>
      </w:pPr>
      <w:r>
        <w:t>На</w:t>
      </w:r>
      <w:r>
        <w:rPr>
          <w:spacing w:val="22"/>
        </w:rPr>
        <w:t xml:space="preserve"> </w:t>
      </w:r>
      <w:r>
        <w:t>отношения</w:t>
      </w:r>
      <w:r>
        <w:rPr>
          <w:spacing w:val="21"/>
        </w:rPr>
        <w:t xml:space="preserve"> </w:t>
      </w:r>
      <w:r>
        <w:t>педагогов</w:t>
      </w:r>
      <w:r>
        <w:rPr>
          <w:spacing w:val="23"/>
        </w:rPr>
        <w:t xml:space="preserve"> </w:t>
      </w:r>
      <w:r>
        <w:t>ДОУ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воспитанниками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оценку</w:t>
      </w:r>
      <w:r>
        <w:rPr>
          <w:spacing w:val="19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должна</w:t>
      </w:r>
      <w:r>
        <w:rPr>
          <w:spacing w:val="23"/>
        </w:rPr>
        <w:t xml:space="preserve"> </w:t>
      </w:r>
      <w:r>
        <w:t>влиять</w:t>
      </w:r>
      <w:r>
        <w:rPr>
          <w:spacing w:val="-57"/>
        </w:rPr>
        <w:t xml:space="preserve"> </w:t>
      </w:r>
      <w:r>
        <w:t>поддержка,</w:t>
      </w:r>
      <w:r>
        <w:rPr>
          <w:spacing w:val="-1"/>
        </w:rPr>
        <w:t xml:space="preserve"> </w:t>
      </w:r>
      <w:r>
        <w:t>оказываемая их</w:t>
      </w:r>
      <w:r>
        <w:rPr>
          <w:spacing w:val="2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ДОУ.</w:t>
      </w:r>
    </w:p>
    <w:p w:rsidR="007B45E8" w:rsidRDefault="007B45E8">
      <w:pPr>
        <w:pStyle w:val="a3"/>
        <w:spacing w:before="5"/>
        <w:ind w:left="0" w:firstLine="0"/>
        <w:jc w:val="left"/>
      </w:pPr>
    </w:p>
    <w:p w:rsidR="007B45E8" w:rsidRDefault="00536FB2">
      <w:pPr>
        <w:pStyle w:val="1"/>
        <w:ind w:right="344"/>
      </w:pPr>
      <w:r>
        <w:t>Взаимоотношения</w:t>
      </w:r>
      <w:r>
        <w:rPr>
          <w:spacing w:val="-2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обществом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государством</w:t>
      </w:r>
    </w:p>
    <w:p w:rsidR="007B45E8" w:rsidRDefault="007B45E8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7B45E8" w:rsidRDefault="00536FB2">
      <w:pPr>
        <w:pStyle w:val="a3"/>
        <w:jc w:val="left"/>
      </w:pPr>
      <w:r>
        <w:t>Педагог</w:t>
      </w:r>
      <w:r>
        <w:rPr>
          <w:spacing w:val="25"/>
        </w:rPr>
        <w:t xml:space="preserve"> </w:t>
      </w:r>
      <w:r>
        <w:t>ДОУ</w:t>
      </w:r>
      <w:r>
        <w:rPr>
          <w:spacing w:val="23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только</w:t>
      </w:r>
      <w:r>
        <w:rPr>
          <w:spacing w:val="22"/>
        </w:rPr>
        <w:t xml:space="preserve"> </w:t>
      </w:r>
      <w:r>
        <w:t>воспитывает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обучает</w:t>
      </w:r>
      <w:r>
        <w:rPr>
          <w:spacing w:val="23"/>
        </w:rPr>
        <w:t xml:space="preserve"> </w:t>
      </w:r>
      <w:r>
        <w:t>детей,</w:t>
      </w:r>
      <w:r>
        <w:rPr>
          <w:spacing w:val="22"/>
        </w:rPr>
        <w:t xml:space="preserve"> </w:t>
      </w:r>
      <w:r>
        <w:t>но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является</w:t>
      </w:r>
      <w:r>
        <w:rPr>
          <w:spacing w:val="22"/>
        </w:rPr>
        <w:t xml:space="preserve"> </w:t>
      </w:r>
      <w:r>
        <w:t>общественным</w:t>
      </w:r>
      <w:r>
        <w:rPr>
          <w:spacing w:val="-57"/>
        </w:rPr>
        <w:t xml:space="preserve"> </w:t>
      </w:r>
      <w:r>
        <w:t>просветителем,</w:t>
      </w:r>
      <w:r>
        <w:rPr>
          <w:spacing w:val="-2"/>
        </w:rPr>
        <w:t xml:space="preserve"> </w:t>
      </w:r>
      <w:r>
        <w:t>хранителем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порядочным,</w:t>
      </w:r>
      <w:r>
        <w:rPr>
          <w:spacing w:val="-2"/>
        </w:rPr>
        <w:t xml:space="preserve"> </w:t>
      </w:r>
      <w:r>
        <w:t>образованным</w:t>
      </w:r>
      <w:r>
        <w:rPr>
          <w:spacing w:val="-4"/>
        </w:rPr>
        <w:t xml:space="preserve"> </w:t>
      </w:r>
      <w:r>
        <w:t>человеком.</w:t>
      </w:r>
    </w:p>
    <w:p w:rsidR="007B45E8" w:rsidRDefault="00536FB2">
      <w:pPr>
        <w:pStyle w:val="a3"/>
        <w:spacing w:before="1"/>
        <w:ind w:left="679" w:right="1576" w:firstLine="0"/>
      </w:pPr>
      <w:r>
        <w:t>Педагог ДОУ старается внести свой вклад в развитие гражданского общества.</w:t>
      </w:r>
      <w:r>
        <w:rPr>
          <w:spacing w:val="1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понимает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исполняет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гражданский</w:t>
      </w:r>
      <w:r>
        <w:rPr>
          <w:spacing w:val="-3"/>
        </w:rPr>
        <w:t xml:space="preserve"> </w:t>
      </w:r>
      <w:r>
        <w:t>долг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социальную</w:t>
      </w:r>
      <w:r>
        <w:rPr>
          <w:spacing w:val="-3"/>
        </w:rPr>
        <w:t xml:space="preserve"> </w:t>
      </w:r>
      <w:r>
        <w:t>роль.</w:t>
      </w:r>
    </w:p>
    <w:p w:rsidR="007B45E8" w:rsidRDefault="007B45E8">
      <w:pPr>
        <w:pStyle w:val="a3"/>
        <w:spacing w:before="5"/>
        <w:ind w:left="0" w:firstLine="0"/>
        <w:jc w:val="left"/>
      </w:pPr>
    </w:p>
    <w:p w:rsidR="007B45E8" w:rsidRDefault="00536FB2">
      <w:pPr>
        <w:pStyle w:val="1"/>
        <w:ind w:right="350"/>
      </w:pPr>
      <w:r>
        <w:t>Использование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ресурсов</w:t>
      </w:r>
    </w:p>
    <w:p w:rsidR="007B45E8" w:rsidRDefault="007B45E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7B45E8" w:rsidRDefault="00536FB2">
      <w:pPr>
        <w:pStyle w:val="a3"/>
        <w:ind w:right="321"/>
      </w:pP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расходовать</w:t>
      </w:r>
      <w:r>
        <w:rPr>
          <w:spacing w:val="1"/>
        </w:rPr>
        <w:t xml:space="preserve"> </w:t>
      </w:r>
      <w:r>
        <w:t>материальные и другие ресурсы. Они не должны использовать имущество</w:t>
      </w:r>
      <w:r>
        <w:rPr>
          <w:spacing w:val="1"/>
        </w:rPr>
        <w:t xml:space="preserve"> </w:t>
      </w:r>
      <w:r>
        <w:t>(помещения, мебель,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копировальную</w:t>
      </w:r>
      <w:r>
        <w:rPr>
          <w:spacing w:val="1"/>
        </w:rPr>
        <w:t xml:space="preserve"> </w:t>
      </w:r>
      <w:r>
        <w:t>технику,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почтовые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транспортные средства, инструменты и материалы), а также свое рабочее время</w:t>
      </w:r>
      <w:r>
        <w:rPr>
          <w:spacing w:val="60"/>
        </w:rPr>
        <w:t xml:space="preserve"> </w:t>
      </w:r>
      <w:r>
        <w:t>для личных</w:t>
      </w:r>
      <w:r>
        <w:rPr>
          <w:spacing w:val="1"/>
        </w:rPr>
        <w:t xml:space="preserve"> </w:t>
      </w:r>
      <w:r>
        <w:t>нужд.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вещами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временем,</w:t>
      </w:r>
      <w:r>
        <w:rPr>
          <w:spacing w:val="-5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регламентироваться правилами</w:t>
      </w:r>
      <w:r>
        <w:rPr>
          <w:spacing w:val="-1"/>
        </w:rPr>
        <w:t xml:space="preserve"> </w:t>
      </w:r>
      <w:r>
        <w:t>сохранности</w:t>
      </w:r>
      <w:r>
        <w:rPr>
          <w:spacing w:val="-2"/>
        </w:rPr>
        <w:t xml:space="preserve"> </w:t>
      </w:r>
      <w:r>
        <w:t>имущества</w:t>
      </w:r>
      <w:r>
        <w:rPr>
          <w:spacing w:val="5"/>
        </w:rPr>
        <w:t xml:space="preserve"> </w:t>
      </w:r>
      <w:r>
        <w:t>ДОУ.</w:t>
      </w:r>
    </w:p>
    <w:p w:rsidR="007B45E8" w:rsidRDefault="007B45E8">
      <w:pPr>
        <w:pStyle w:val="a3"/>
        <w:spacing w:before="5"/>
        <w:ind w:left="0" w:firstLine="0"/>
        <w:jc w:val="left"/>
      </w:pPr>
    </w:p>
    <w:p w:rsidR="007B45E8" w:rsidRDefault="00536FB2">
      <w:pPr>
        <w:pStyle w:val="1"/>
        <w:ind w:right="351"/>
      </w:pPr>
      <w:r>
        <w:t>Подарки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ДОУ</w:t>
      </w:r>
    </w:p>
    <w:p w:rsidR="007B45E8" w:rsidRDefault="007B45E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7B45E8" w:rsidRDefault="00536FB2">
      <w:pPr>
        <w:pStyle w:val="a3"/>
        <w:ind w:right="330"/>
      </w:pPr>
      <w:r>
        <w:t>Педагог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честным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этикой</w:t>
      </w:r>
      <w:r>
        <w:rPr>
          <w:spacing w:val="-1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сочетаются</w:t>
      </w:r>
      <w:r>
        <w:rPr>
          <w:spacing w:val="-1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взятки,</w:t>
      </w:r>
      <w:r>
        <w:rPr>
          <w:spacing w:val="-1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дача.</w:t>
      </w:r>
    </w:p>
    <w:p w:rsidR="007B45E8" w:rsidRDefault="00536FB2">
      <w:pPr>
        <w:pStyle w:val="a3"/>
        <w:ind w:right="330"/>
      </w:pP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видя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опекунов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подарки.</w:t>
      </w:r>
    </w:p>
    <w:p w:rsidR="007B45E8" w:rsidRDefault="00536FB2">
      <w:pPr>
        <w:pStyle w:val="a3"/>
        <w:ind w:left="679" w:firstLine="0"/>
      </w:pPr>
      <w:r>
        <w:t>Педагог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лишь</w:t>
      </w:r>
      <w:r>
        <w:rPr>
          <w:spacing w:val="-4"/>
        </w:rPr>
        <w:t xml:space="preserve"> </w:t>
      </w:r>
      <w:r>
        <w:t>те</w:t>
      </w:r>
      <w:r>
        <w:rPr>
          <w:spacing w:val="-3"/>
        </w:rPr>
        <w:t xml:space="preserve"> </w:t>
      </w:r>
      <w:r>
        <w:t>подарки,</w:t>
      </w:r>
      <w:r>
        <w:rPr>
          <w:spacing w:val="-5"/>
        </w:rPr>
        <w:t xml:space="preserve"> </w:t>
      </w:r>
      <w:r>
        <w:t>которые:</w:t>
      </w:r>
    </w:p>
    <w:p w:rsidR="007B45E8" w:rsidRDefault="00536FB2">
      <w:pPr>
        <w:pStyle w:val="a5"/>
        <w:numPr>
          <w:ilvl w:val="0"/>
          <w:numId w:val="2"/>
        </w:numPr>
        <w:tabs>
          <w:tab w:val="left" w:pos="939"/>
        </w:tabs>
        <w:jc w:val="both"/>
        <w:rPr>
          <w:sz w:val="24"/>
        </w:rPr>
      </w:pPr>
      <w:r>
        <w:rPr>
          <w:sz w:val="24"/>
        </w:rPr>
        <w:t>преподносятся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совершенно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добровольно;</w:t>
      </w:r>
    </w:p>
    <w:p w:rsidR="007B45E8" w:rsidRDefault="00536FB2">
      <w:pPr>
        <w:pStyle w:val="a5"/>
        <w:numPr>
          <w:ilvl w:val="0"/>
          <w:numId w:val="2"/>
        </w:numPr>
        <w:tabs>
          <w:tab w:val="left" w:pos="944"/>
        </w:tabs>
        <w:ind w:left="113" w:right="319" w:firstLine="566"/>
        <w:jc w:val="both"/>
        <w:rPr>
          <w:sz w:val="24"/>
        </w:rPr>
      </w:pPr>
      <w:r>
        <w:rPr>
          <w:sz w:val="24"/>
        </w:rPr>
        <w:t>не имеют и не могут иметь своей целью подкуп педагога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 скромны, т. е. это</w:t>
      </w:r>
      <w:r>
        <w:rPr>
          <w:spacing w:val="1"/>
          <w:sz w:val="24"/>
        </w:rPr>
        <w:t xml:space="preserve"> </w:t>
      </w:r>
      <w:r>
        <w:rPr>
          <w:sz w:val="24"/>
        </w:rPr>
        <w:t>вещи, сделанные руками самих воспитанников или их родителей, созданные ими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цветы,</w:t>
      </w:r>
      <w:r>
        <w:rPr>
          <w:spacing w:val="-1"/>
          <w:sz w:val="24"/>
        </w:rPr>
        <w:t xml:space="preserve"> </w:t>
      </w:r>
      <w:r>
        <w:rPr>
          <w:sz w:val="24"/>
        </w:rPr>
        <w:t>сладости, сувениры или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недорогие</w:t>
      </w:r>
      <w:r>
        <w:rPr>
          <w:spacing w:val="-1"/>
          <w:sz w:val="24"/>
        </w:rPr>
        <w:t xml:space="preserve"> </w:t>
      </w:r>
      <w:r>
        <w:rPr>
          <w:sz w:val="24"/>
        </w:rPr>
        <w:t>вещи.</w:t>
      </w:r>
    </w:p>
    <w:p w:rsidR="007B45E8" w:rsidRDefault="00536FB2">
      <w:pPr>
        <w:pStyle w:val="a3"/>
        <w:spacing w:before="1"/>
        <w:ind w:right="330"/>
      </w:pPr>
      <w:r>
        <w:t>Педагог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намеков,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пожеланий,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договаривается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организовали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вручения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подарков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подготовки</w:t>
      </w:r>
      <w:r>
        <w:rPr>
          <w:spacing w:val="3"/>
        </w:rPr>
        <w:t xml:space="preserve"> </w:t>
      </w:r>
      <w:r>
        <w:t>угощения.</w:t>
      </w:r>
    </w:p>
    <w:p w:rsidR="007B45E8" w:rsidRDefault="00536FB2">
      <w:pPr>
        <w:pStyle w:val="a3"/>
        <w:ind w:right="324"/>
      </w:pPr>
      <w:r>
        <w:t>Заведующий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60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бескорыстную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предназначенную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учреждению.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такой помощи необходимо поставить в известность общественность и выразить публично от ее</w:t>
      </w:r>
      <w:r>
        <w:rPr>
          <w:spacing w:val="1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благодарность.</w:t>
      </w:r>
    </w:p>
    <w:p w:rsidR="007B45E8" w:rsidRDefault="007B45E8">
      <w:pPr>
        <w:pStyle w:val="a3"/>
        <w:spacing w:before="2"/>
        <w:ind w:left="0" w:firstLine="0"/>
        <w:jc w:val="left"/>
      </w:pPr>
    </w:p>
    <w:p w:rsidR="007B45E8" w:rsidRDefault="00536FB2">
      <w:pPr>
        <w:pStyle w:val="1"/>
        <w:ind w:right="351"/>
      </w:pPr>
      <w:r>
        <w:t>Личные</w:t>
      </w:r>
      <w:r>
        <w:rPr>
          <w:spacing w:val="-4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самоотвод</w:t>
      </w:r>
    </w:p>
    <w:p w:rsidR="007B45E8" w:rsidRDefault="007B45E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7B45E8" w:rsidRDefault="00536FB2">
      <w:pPr>
        <w:pStyle w:val="a3"/>
        <w:ind w:right="330"/>
      </w:pPr>
      <w:r>
        <w:t>Педагог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заведующий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объективен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бескорыстен.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подчиняются собственным интересам, а также личным интересам членов семьи, родственников и</w:t>
      </w:r>
      <w:r>
        <w:rPr>
          <w:spacing w:val="-57"/>
        </w:rPr>
        <w:t xml:space="preserve"> </w:t>
      </w:r>
      <w:r>
        <w:t>друзей.</w:t>
      </w:r>
    </w:p>
    <w:p w:rsidR="007B45E8" w:rsidRDefault="007B45E8">
      <w:pPr>
        <w:sectPr w:rsidR="007B45E8">
          <w:pgSz w:w="11910" w:h="16840"/>
          <w:pgMar w:top="1040" w:right="380" w:bottom="280" w:left="1020" w:header="720" w:footer="720" w:gutter="0"/>
          <w:cols w:space="720"/>
        </w:sectPr>
      </w:pPr>
    </w:p>
    <w:p w:rsidR="007B45E8" w:rsidRDefault="00536FB2">
      <w:pPr>
        <w:pStyle w:val="a3"/>
        <w:spacing w:before="73"/>
        <w:ind w:right="327"/>
      </w:pPr>
      <w:r>
        <w:lastRenderedPageBreak/>
        <w:t>Если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обязанной</w:t>
      </w:r>
      <w:r>
        <w:rPr>
          <w:spacing w:val="1"/>
        </w:rPr>
        <w:t xml:space="preserve"> </w:t>
      </w:r>
      <w:r>
        <w:t>принимать решения, в которых он лично заинтересован, и в связи с этим не может сохранять</w:t>
      </w:r>
      <w:r>
        <w:rPr>
          <w:spacing w:val="1"/>
        </w:rPr>
        <w:t xml:space="preserve"> </w:t>
      </w:r>
      <w:r>
        <w:t>беспристрастность, он сообщает об этом лицам, участвующим в обсуждении, и берет самоотвод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голосования или</w:t>
      </w:r>
      <w:r>
        <w:rPr>
          <w:spacing w:val="-2"/>
        </w:rPr>
        <w:t xml:space="preserve"> </w:t>
      </w:r>
      <w:r>
        <w:t>иного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принятия решения.</w:t>
      </w:r>
    </w:p>
    <w:p w:rsidR="007B45E8" w:rsidRDefault="00536FB2">
      <w:pPr>
        <w:pStyle w:val="a3"/>
        <w:spacing w:before="1"/>
        <w:ind w:right="322"/>
      </w:pPr>
      <w:r>
        <w:t>Педагог не может представлять свое учреждение в судебном споре с другим учреждением,</w:t>
      </w:r>
      <w:r>
        <w:rPr>
          <w:spacing w:val="1"/>
        </w:rPr>
        <w:t xml:space="preserve"> </w:t>
      </w:r>
      <w:r>
        <w:t>предприятием или физическими лицами в том случае, если с партнерами по данному делу его</w:t>
      </w:r>
      <w:r>
        <w:rPr>
          <w:spacing w:val="1"/>
        </w:rPr>
        <w:t xml:space="preserve"> </w:t>
      </w:r>
      <w:r>
        <w:t>связывают какие-либо частные интересы или счеты, и он может быть заинтересован в том или</w:t>
      </w:r>
      <w:r>
        <w:rPr>
          <w:spacing w:val="1"/>
        </w:rPr>
        <w:t xml:space="preserve"> </w:t>
      </w:r>
      <w:r>
        <w:t>ином исходе дела. О своей заинтересованности он должен сообщить заведующему и лицам,</w:t>
      </w:r>
      <w:r>
        <w:rPr>
          <w:spacing w:val="1"/>
        </w:rPr>
        <w:t xml:space="preserve"> </w:t>
      </w:r>
      <w:r>
        <w:t>рассматривающим</w:t>
      </w:r>
      <w:r>
        <w:rPr>
          <w:spacing w:val="-2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дело.</w:t>
      </w:r>
    </w:p>
    <w:p w:rsidR="007B45E8" w:rsidRDefault="007B45E8">
      <w:pPr>
        <w:pStyle w:val="a3"/>
        <w:spacing w:before="4"/>
        <w:ind w:left="0" w:firstLine="0"/>
        <w:jc w:val="left"/>
      </w:pPr>
    </w:p>
    <w:p w:rsidR="007B45E8" w:rsidRDefault="00536FB2">
      <w:pPr>
        <w:pStyle w:val="1"/>
        <w:spacing w:before="1"/>
        <w:ind w:left="702"/>
      </w:pPr>
      <w:r>
        <w:t>Прием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перевод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высокую</w:t>
      </w:r>
      <w:r>
        <w:rPr>
          <w:spacing w:val="-2"/>
        </w:rPr>
        <w:t xml:space="preserve"> </w:t>
      </w:r>
      <w:r>
        <w:t>должность</w:t>
      </w:r>
    </w:p>
    <w:p w:rsidR="007B45E8" w:rsidRDefault="007B45E8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7B45E8" w:rsidRDefault="00536FB2">
      <w:pPr>
        <w:pStyle w:val="a3"/>
        <w:ind w:right="322"/>
      </w:pPr>
      <w:r>
        <w:t>Заведующий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беспристрастность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сотрудника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сотрудника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назначить</w:t>
      </w:r>
      <w:r>
        <w:rPr>
          <w:spacing w:val="1"/>
        </w:rPr>
        <w:t xml:space="preserve"> </w:t>
      </w:r>
      <w:r>
        <w:t>своим</w:t>
      </w:r>
      <w:r>
        <w:rPr>
          <w:spacing w:val="-57"/>
        </w:rPr>
        <w:t xml:space="preserve"> </w:t>
      </w:r>
      <w:r>
        <w:t>заместителем,</w:t>
      </w:r>
      <w:r>
        <w:rPr>
          <w:spacing w:val="1"/>
        </w:rPr>
        <w:t xml:space="preserve"> </w:t>
      </w:r>
      <w:r>
        <w:t>завхозом</w:t>
      </w:r>
      <w:r>
        <w:rPr>
          <w:spacing w:val="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родственника,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предоставлять им</w:t>
      </w:r>
      <w:r>
        <w:rPr>
          <w:spacing w:val="-1"/>
        </w:rPr>
        <w:t xml:space="preserve"> </w:t>
      </w:r>
      <w:r>
        <w:t>какие-либо иные</w:t>
      </w:r>
      <w:r>
        <w:rPr>
          <w:spacing w:val="-2"/>
        </w:rPr>
        <w:t xml:space="preserve"> </w:t>
      </w:r>
      <w:r>
        <w:t>привилегии.</w:t>
      </w:r>
    </w:p>
    <w:p w:rsidR="007B45E8" w:rsidRDefault="00536FB2">
      <w:pPr>
        <w:pStyle w:val="a3"/>
        <w:spacing w:before="1"/>
        <w:ind w:right="328"/>
      </w:pPr>
      <w:r>
        <w:t>Педагог не может оказывать давление на администрацию с тем, чтобы в учреждение, где он</w:t>
      </w:r>
      <w:r>
        <w:rPr>
          <w:spacing w:val="-57"/>
        </w:rPr>
        <w:t xml:space="preserve"> </w:t>
      </w:r>
      <w:r>
        <w:t>работает, был принят член его семьи, родственник или близкий друг или чтобы вышеупомянутые</w:t>
      </w:r>
      <w:r>
        <w:rPr>
          <w:spacing w:val="-57"/>
        </w:rPr>
        <w:t xml:space="preserve"> </w:t>
      </w:r>
      <w:r>
        <w:t>лица были повышены в должности. Он не должен принимать участия в рассмотрении этого</w:t>
      </w:r>
      <w:r>
        <w:rPr>
          <w:spacing w:val="1"/>
        </w:rPr>
        <w:t xml:space="preserve"> </w:t>
      </w:r>
      <w:r>
        <w:t>вопроса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</w:t>
      </w:r>
      <w:r>
        <w:rPr>
          <w:spacing w:val="-1"/>
        </w:rPr>
        <w:t xml:space="preserve"> </w:t>
      </w:r>
      <w:r>
        <w:t>и принятии</w:t>
      </w:r>
      <w:r>
        <w:rPr>
          <w:spacing w:val="-3"/>
        </w:rPr>
        <w:t xml:space="preserve"> </w:t>
      </w:r>
      <w:r>
        <w:t>решения.</w:t>
      </w:r>
    </w:p>
    <w:p w:rsidR="007B45E8" w:rsidRDefault="00536FB2">
      <w:pPr>
        <w:pStyle w:val="a3"/>
        <w:ind w:right="333"/>
      </w:pPr>
      <w:r>
        <w:t>Недопустимо брать вознаграждение в какой бы то ни было форме за приём на работу,</w:t>
      </w:r>
      <w:r>
        <w:rPr>
          <w:spacing w:val="1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квалификационной</w:t>
      </w:r>
      <w:r>
        <w:rPr>
          <w:spacing w:val="-3"/>
        </w:rPr>
        <w:t xml:space="preserve"> </w:t>
      </w:r>
      <w:r>
        <w:t>категории,</w:t>
      </w:r>
      <w:r>
        <w:rPr>
          <w:spacing w:val="-4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должность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7B45E8" w:rsidRDefault="007B45E8">
      <w:pPr>
        <w:pStyle w:val="a3"/>
        <w:spacing w:before="5"/>
        <w:ind w:left="0" w:firstLine="0"/>
        <w:jc w:val="left"/>
      </w:pPr>
    </w:p>
    <w:p w:rsidR="007B45E8" w:rsidRDefault="00536FB2">
      <w:pPr>
        <w:pStyle w:val="1"/>
        <w:ind w:left="700"/>
      </w:pPr>
      <w:r>
        <w:t>Общие</w:t>
      </w:r>
      <w:r>
        <w:rPr>
          <w:spacing w:val="-5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привлекательного</w:t>
      </w:r>
      <w:r>
        <w:rPr>
          <w:spacing w:val="-4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вида</w:t>
      </w:r>
    </w:p>
    <w:p w:rsidR="007B45E8" w:rsidRDefault="007B45E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7B45E8" w:rsidRDefault="00536FB2">
      <w:pPr>
        <w:pStyle w:val="a3"/>
        <w:ind w:left="679" w:firstLine="0"/>
        <w:jc w:val="left"/>
      </w:pPr>
      <w:r>
        <w:rPr>
          <w:u w:val="single"/>
        </w:rPr>
        <w:t>Аккуратность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опрятность</w:t>
      </w:r>
      <w:r>
        <w:rPr>
          <w:spacing w:val="-1"/>
          <w:u w:val="single"/>
        </w:rPr>
        <w:t xml:space="preserve"> </w:t>
      </w:r>
      <w:r>
        <w:rPr>
          <w:u w:val="single"/>
        </w:rPr>
        <w:t>педагога</w:t>
      </w:r>
    </w:p>
    <w:p w:rsidR="007B45E8" w:rsidRDefault="00536FB2">
      <w:pPr>
        <w:pStyle w:val="a3"/>
        <w:ind w:right="330"/>
      </w:pP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общепринятым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60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делового стиля и</w:t>
      </w:r>
      <w:r>
        <w:rPr>
          <w:spacing w:val="1"/>
        </w:rPr>
        <w:t xml:space="preserve"> </w:t>
      </w:r>
      <w:r>
        <w:t>исключать</w:t>
      </w:r>
      <w:r>
        <w:rPr>
          <w:spacing w:val="1"/>
        </w:rPr>
        <w:t xml:space="preserve"> </w:t>
      </w:r>
      <w:r>
        <w:t>вызывающие детали. Одежда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обязательно чистой,</w:t>
      </w:r>
      <w:r>
        <w:rPr>
          <w:spacing w:val="1"/>
        </w:rPr>
        <w:t xml:space="preserve"> </w:t>
      </w:r>
      <w:r>
        <w:t>свежей, выглаженной, выглядеть новой. Обувь должна быть чистой, ухоженной, начищенной в</w:t>
      </w:r>
      <w:r>
        <w:rPr>
          <w:spacing w:val="1"/>
        </w:rPr>
        <w:t xml:space="preserve"> </w:t>
      </w:r>
      <w:r>
        <w:t>течение всего рабочего дня. Сотрудники должны внимательно относиться к соблюдению правил</w:t>
      </w:r>
      <w:r>
        <w:rPr>
          <w:spacing w:val="1"/>
        </w:rPr>
        <w:t xml:space="preserve"> </w:t>
      </w:r>
      <w:r>
        <w:t>личной гигиены (волосы, лицо и руки должны быть чистыми и ухоженными, используемые и</w:t>
      </w:r>
      <w:r>
        <w:rPr>
          <w:spacing w:val="1"/>
        </w:rPr>
        <w:t xml:space="preserve"> </w:t>
      </w:r>
      <w:r>
        <w:t>дезодорирующие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должны иметь</w:t>
      </w:r>
      <w:r>
        <w:rPr>
          <w:spacing w:val="-1"/>
        </w:rPr>
        <w:t xml:space="preserve"> </w:t>
      </w:r>
      <w:r>
        <w:t>легкий и</w:t>
      </w:r>
      <w:r>
        <w:rPr>
          <w:spacing w:val="-2"/>
        </w:rPr>
        <w:t xml:space="preserve"> </w:t>
      </w:r>
      <w:r>
        <w:t>нейтральный</w:t>
      </w:r>
      <w:r>
        <w:rPr>
          <w:spacing w:val="-2"/>
        </w:rPr>
        <w:t xml:space="preserve"> </w:t>
      </w:r>
      <w:r>
        <w:t>запах).</w:t>
      </w:r>
    </w:p>
    <w:p w:rsidR="007B45E8" w:rsidRDefault="007B45E8">
      <w:pPr>
        <w:pStyle w:val="a3"/>
        <w:ind w:left="0" w:firstLine="0"/>
        <w:jc w:val="left"/>
      </w:pPr>
    </w:p>
    <w:p w:rsidR="007B45E8" w:rsidRDefault="00536FB2">
      <w:pPr>
        <w:pStyle w:val="a3"/>
        <w:ind w:left="679" w:firstLine="0"/>
        <w:jc w:val="left"/>
      </w:pPr>
      <w:r>
        <w:rPr>
          <w:u w:val="single"/>
        </w:rPr>
        <w:t>Сдержанность</w:t>
      </w:r>
    </w:p>
    <w:p w:rsidR="007B45E8" w:rsidRDefault="00536FB2">
      <w:pPr>
        <w:pStyle w:val="a3"/>
        <w:ind w:right="324"/>
      </w:pPr>
      <w:r>
        <w:t>Одно из главных правил делового человека при выборе одежды, обуви, при использовании</w:t>
      </w:r>
      <w:r>
        <w:rPr>
          <w:spacing w:val="1"/>
        </w:rPr>
        <w:t xml:space="preserve"> </w:t>
      </w:r>
      <w:r>
        <w:t>парфюмерных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сдержанность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умеренность.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выборе</w:t>
      </w:r>
      <w:r>
        <w:rPr>
          <w:spacing w:val="-57"/>
        </w:rPr>
        <w:t xml:space="preserve"> </w:t>
      </w:r>
      <w:r>
        <w:t>должен постараться использовать простые неброские украшения, выдержанные в деловом стиле.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дневного макияжа</w:t>
      </w:r>
      <w:r>
        <w:rPr>
          <w:spacing w:val="-3"/>
        </w:rPr>
        <w:t xml:space="preserve"> </w:t>
      </w:r>
      <w:r>
        <w:t>и маникюра</w:t>
      </w:r>
      <w:r>
        <w:rPr>
          <w:spacing w:val="1"/>
        </w:rPr>
        <w:t xml:space="preserve"> </w:t>
      </w:r>
      <w:r>
        <w:t>уместны</w:t>
      </w:r>
      <w:r>
        <w:rPr>
          <w:spacing w:val="-1"/>
        </w:rPr>
        <w:t xml:space="preserve"> </w:t>
      </w:r>
      <w:r>
        <w:t>неяркие</w:t>
      </w:r>
      <w:r>
        <w:rPr>
          <w:spacing w:val="-1"/>
        </w:rPr>
        <w:t xml:space="preserve"> </w:t>
      </w:r>
      <w:r>
        <w:t>спокойные</w:t>
      </w:r>
      <w:r>
        <w:rPr>
          <w:spacing w:val="-2"/>
        </w:rPr>
        <w:t xml:space="preserve"> </w:t>
      </w:r>
      <w:r>
        <w:t>тона.</w:t>
      </w:r>
    </w:p>
    <w:p w:rsidR="007B45E8" w:rsidRDefault="007B45E8">
      <w:pPr>
        <w:pStyle w:val="a3"/>
        <w:spacing w:before="1"/>
        <w:ind w:left="0" w:firstLine="0"/>
        <w:jc w:val="left"/>
      </w:pPr>
    </w:p>
    <w:p w:rsidR="007B45E8" w:rsidRDefault="00536FB2">
      <w:pPr>
        <w:pStyle w:val="a3"/>
        <w:ind w:right="285"/>
        <w:jc w:val="left"/>
      </w:pPr>
      <w:r>
        <w:t>Всем</w:t>
      </w:r>
      <w:r>
        <w:rPr>
          <w:spacing w:val="9"/>
        </w:rPr>
        <w:t xml:space="preserve"> </w:t>
      </w:r>
      <w:r>
        <w:t>сотрудникам</w:t>
      </w:r>
      <w:r>
        <w:rPr>
          <w:spacing w:val="9"/>
        </w:rPr>
        <w:t xml:space="preserve"> </w:t>
      </w:r>
      <w:r>
        <w:t>ДОУ</w:t>
      </w:r>
      <w:r>
        <w:rPr>
          <w:spacing w:val="10"/>
        </w:rPr>
        <w:t xml:space="preserve"> </w:t>
      </w:r>
      <w:r>
        <w:t>запрещается</w:t>
      </w:r>
      <w:r>
        <w:rPr>
          <w:spacing w:val="9"/>
        </w:rPr>
        <w:t xml:space="preserve"> </w:t>
      </w:r>
      <w:r>
        <w:t>использовать</w:t>
      </w:r>
      <w:r>
        <w:rPr>
          <w:spacing w:val="10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ношения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рабочее</w:t>
      </w:r>
      <w:r>
        <w:rPr>
          <w:spacing w:val="8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варианты одежды и</w:t>
      </w:r>
      <w:r>
        <w:rPr>
          <w:spacing w:val="-1"/>
        </w:rPr>
        <w:t xml:space="preserve"> </w:t>
      </w:r>
      <w:r>
        <w:t>обуви:</w:t>
      </w:r>
    </w:p>
    <w:p w:rsidR="007B45E8" w:rsidRDefault="00536FB2">
      <w:pPr>
        <w:pStyle w:val="a5"/>
        <w:numPr>
          <w:ilvl w:val="0"/>
          <w:numId w:val="1"/>
        </w:numPr>
        <w:tabs>
          <w:tab w:val="left" w:pos="899"/>
        </w:tabs>
        <w:spacing w:before="2" w:line="237" w:lineRule="auto"/>
        <w:ind w:right="326" w:firstLine="566"/>
        <w:rPr>
          <w:sz w:val="24"/>
        </w:rPr>
      </w:pPr>
      <w:r>
        <w:rPr>
          <w:sz w:val="24"/>
        </w:rPr>
        <w:t>спортивная</w:t>
      </w:r>
      <w:r>
        <w:rPr>
          <w:spacing w:val="18"/>
          <w:sz w:val="24"/>
        </w:rPr>
        <w:t xml:space="preserve"> </w:t>
      </w:r>
      <w:r>
        <w:rPr>
          <w:sz w:val="24"/>
        </w:rPr>
        <w:t>одежда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обувь</w:t>
      </w:r>
      <w:r>
        <w:rPr>
          <w:spacing w:val="20"/>
          <w:sz w:val="24"/>
        </w:rPr>
        <w:t xml:space="preserve"> </w:t>
      </w:r>
      <w:r>
        <w:rPr>
          <w:sz w:val="24"/>
        </w:rPr>
        <w:t>(спортивный</w:t>
      </w:r>
      <w:r>
        <w:rPr>
          <w:spacing w:val="17"/>
          <w:sz w:val="24"/>
        </w:rPr>
        <w:t xml:space="preserve"> </w:t>
      </w:r>
      <w:r>
        <w:rPr>
          <w:sz w:val="24"/>
        </w:rPr>
        <w:t>костюм</w:t>
      </w:r>
      <w:r>
        <w:rPr>
          <w:spacing w:val="18"/>
          <w:sz w:val="24"/>
        </w:rPr>
        <w:t xml:space="preserve"> </w:t>
      </w:r>
      <w:r>
        <w:rPr>
          <w:sz w:val="24"/>
        </w:rPr>
        <w:t>или</w:t>
      </w:r>
      <w:r>
        <w:rPr>
          <w:spacing w:val="20"/>
          <w:sz w:val="24"/>
        </w:rPr>
        <w:t xml:space="preserve"> </w:t>
      </w:r>
      <w:r>
        <w:rPr>
          <w:sz w:val="24"/>
        </w:rPr>
        <w:t>его</w:t>
      </w:r>
      <w:r>
        <w:rPr>
          <w:spacing w:val="18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том</w:t>
      </w:r>
      <w:r>
        <w:rPr>
          <w:spacing w:val="18"/>
          <w:sz w:val="24"/>
        </w:rPr>
        <w:t xml:space="preserve"> </w:t>
      </w:r>
      <w:r>
        <w:rPr>
          <w:sz w:val="24"/>
        </w:rPr>
        <w:t>числе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экстремальных видов 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развлечений), кроме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по ФК;</w:t>
      </w:r>
    </w:p>
    <w:p w:rsidR="007B45E8" w:rsidRDefault="00536FB2">
      <w:pPr>
        <w:pStyle w:val="a5"/>
        <w:numPr>
          <w:ilvl w:val="0"/>
          <w:numId w:val="1"/>
        </w:numPr>
        <w:tabs>
          <w:tab w:val="left" w:pos="819"/>
        </w:tabs>
        <w:spacing w:before="1"/>
        <w:ind w:left="818" w:hanging="140"/>
        <w:rPr>
          <w:sz w:val="24"/>
        </w:rPr>
      </w:pPr>
      <w:r>
        <w:rPr>
          <w:sz w:val="24"/>
        </w:rPr>
        <w:t>одежда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3"/>
          <w:sz w:val="24"/>
        </w:rPr>
        <w:t xml:space="preserve"> </w:t>
      </w:r>
      <w:r>
        <w:rPr>
          <w:sz w:val="24"/>
        </w:rPr>
        <w:t>(шорты,</w:t>
      </w:r>
      <w:r>
        <w:rPr>
          <w:spacing w:val="-1"/>
          <w:sz w:val="24"/>
        </w:rPr>
        <w:t xml:space="preserve"> </w:t>
      </w:r>
      <w:r>
        <w:rPr>
          <w:sz w:val="24"/>
        </w:rPr>
        <w:t>толстовки,</w:t>
      </w:r>
      <w:r>
        <w:rPr>
          <w:spacing w:val="-2"/>
          <w:sz w:val="24"/>
        </w:rPr>
        <w:t xml:space="preserve"> </w:t>
      </w:r>
      <w:r>
        <w:rPr>
          <w:sz w:val="24"/>
        </w:rPr>
        <w:t>майки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7B45E8" w:rsidRDefault="00536FB2">
      <w:pPr>
        <w:pStyle w:val="a5"/>
        <w:numPr>
          <w:ilvl w:val="0"/>
          <w:numId w:val="1"/>
        </w:numPr>
        <w:tabs>
          <w:tab w:val="left" w:pos="819"/>
        </w:tabs>
        <w:ind w:left="818" w:hanging="140"/>
        <w:rPr>
          <w:sz w:val="24"/>
        </w:rPr>
      </w:pPr>
      <w:r>
        <w:rPr>
          <w:sz w:val="24"/>
        </w:rPr>
        <w:t>пляжная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обувь</w:t>
      </w:r>
      <w:r>
        <w:rPr>
          <w:spacing w:val="-2"/>
          <w:sz w:val="24"/>
        </w:rPr>
        <w:t xml:space="preserve"> </w:t>
      </w:r>
      <w:r>
        <w:rPr>
          <w:sz w:val="24"/>
        </w:rPr>
        <w:t>(шлепанцы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тапочки);</w:t>
      </w:r>
    </w:p>
    <w:p w:rsidR="007B45E8" w:rsidRDefault="00536FB2">
      <w:pPr>
        <w:pStyle w:val="a5"/>
        <w:numPr>
          <w:ilvl w:val="0"/>
          <w:numId w:val="1"/>
        </w:numPr>
        <w:tabs>
          <w:tab w:val="left" w:pos="819"/>
        </w:tabs>
        <w:ind w:left="818" w:hanging="140"/>
        <w:rPr>
          <w:sz w:val="24"/>
        </w:rPr>
      </w:pPr>
      <w:r>
        <w:rPr>
          <w:sz w:val="24"/>
        </w:rPr>
        <w:t>прозрачные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платья,</w:t>
      </w:r>
      <w:r>
        <w:rPr>
          <w:spacing w:val="-3"/>
          <w:sz w:val="24"/>
        </w:rPr>
        <w:t xml:space="preserve"> </w:t>
      </w:r>
      <w:r>
        <w:rPr>
          <w:sz w:val="24"/>
        </w:rPr>
        <w:t>юбки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блузки,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прозрачными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вставками;</w:t>
      </w:r>
    </w:p>
    <w:p w:rsidR="007B45E8" w:rsidRDefault="00536FB2">
      <w:pPr>
        <w:pStyle w:val="a5"/>
        <w:numPr>
          <w:ilvl w:val="0"/>
          <w:numId w:val="1"/>
        </w:numPr>
        <w:tabs>
          <w:tab w:val="left" w:pos="863"/>
        </w:tabs>
        <w:ind w:right="325" w:firstLine="566"/>
        <w:rPr>
          <w:sz w:val="24"/>
        </w:rPr>
      </w:pPr>
      <w:r>
        <w:rPr>
          <w:sz w:val="24"/>
        </w:rPr>
        <w:t>декольтированные</w:t>
      </w:r>
      <w:r>
        <w:rPr>
          <w:spacing w:val="38"/>
          <w:sz w:val="24"/>
        </w:rPr>
        <w:t xml:space="preserve"> </w:t>
      </w:r>
      <w:r>
        <w:rPr>
          <w:sz w:val="24"/>
        </w:rPr>
        <w:t>платья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блузки</w:t>
      </w:r>
      <w:r>
        <w:rPr>
          <w:spacing w:val="40"/>
          <w:sz w:val="24"/>
        </w:rPr>
        <w:t xml:space="preserve"> </w:t>
      </w:r>
      <w:r>
        <w:rPr>
          <w:sz w:val="24"/>
        </w:rPr>
        <w:t>(открыт</w:t>
      </w:r>
      <w:r>
        <w:rPr>
          <w:spacing w:val="38"/>
          <w:sz w:val="24"/>
        </w:rPr>
        <w:t xml:space="preserve"> </w:t>
      </w:r>
      <w:r>
        <w:rPr>
          <w:sz w:val="24"/>
        </w:rPr>
        <w:t>V-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образный</w:t>
      </w:r>
      <w:r>
        <w:rPr>
          <w:spacing w:val="40"/>
          <w:sz w:val="24"/>
        </w:rPr>
        <w:t xml:space="preserve"> </w:t>
      </w:r>
      <w:r>
        <w:rPr>
          <w:sz w:val="24"/>
        </w:rPr>
        <w:t>вырез</w:t>
      </w:r>
      <w:r>
        <w:rPr>
          <w:spacing w:val="41"/>
          <w:sz w:val="24"/>
        </w:rPr>
        <w:t xml:space="preserve"> </w:t>
      </w:r>
      <w:r>
        <w:rPr>
          <w:sz w:val="24"/>
        </w:rPr>
        <w:t>груди,</w:t>
      </w:r>
      <w:r>
        <w:rPr>
          <w:spacing w:val="40"/>
          <w:sz w:val="24"/>
        </w:rPr>
        <w:t xml:space="preserve"> </w:t>
      </w:r>
      <w:r>
        <w:rPr>
          <w:sz w:val="24"/>
        </w:rPr>
        <w:t>заметно</w:t>
      </w:r>
      <w:r>
        <w:rPr>
          <w:spacing w:val="39"/>
          <w:sz w:val="24"/>
        </w:rPr>
        <w:t xml:space="preserve"> </w:t>
      </w:r>
      <w:r>
        <w:rPr>
          <w:sz w:val="24"/>
        </w:rPr>
        <w:t>нижнее</w:t>
      </w:r>
      <w:r>
        <w:rPr>
          <w:spacing w:val="-57"/>
          <w:sz w:val="24"/>
        </w:rPr>
        <w:t xml:space="preserve"> </w:t>
      </w:r>
      <w:r>
        <w:rPr>
          <w:sz w:val="24"/>
        </w:rPr>
        <w:t>белье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7B45E8" w:rsidRDefault="00536FB2">
      <w:pPr>
        <w:pStyle w:val="a5"/>
        <w:numPr>
          <w:ilvl w:val="0"/>
          <w:numId w:val="1"/>
        </w:numPr>
        <w:tabs>
          <w:tab w:val="left" w:pos="836"/>
        </w:tabs>
        <w:spacing w:before="1"/>
        <w:ind w:right="324" w:firstLine="566"/>
        <w:rPr>
          <w:sz w:val="24"/>
        </w:rPr>
      </w:pPr>
      <w:r>
        <w:rPr>
          <w:sz w:val="24"/>
        </w:rPr>
        <w:t>вечерние</w:t>
      </w:r>
      <w:r>
        <w:rPr>
          <w:spacing w:val="12"/>
          <w:sz w:val="24"/>
        </w:rPr>
        <w:t xml:space="preserve"> </w:t>
      </w:r>
      <w:r>
        <w:rPr>
          <w:sz w:val="24"/>
        </w:rPr>
        <w:t>туалеты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туфли</w:t>
      </w:r>
      <w:r>
        <w:rPr>
          <w:spacing w:val="14"/>
          <w:sz w:val="24"/>
        </w:rPr>
        <w:t xml:space="preserve"> </w:t>
      </w:r>
      <w:r>
        <w:rPr>
          <w:sz w:val="24"/>
        </w:rPr>
        <w:t>(с</w:t>
      </w:r>
      <w:r>
        <w:rPr>
          <w:spacing w:val="11"/>
          <w:sz w:val="24"/>
        </w:rPr>
        <w:t xml:space="preserve"> </w:t>
      </w:r>
      <w:r>
        <w:rPr>
          <w:sz w:val="24"/>
        </w:rPr>
        <w:t>бантами,</w:t>
      </w:r>
      <w:r>
        <w:rPr>
          <w:spacing w:val="14"/>
          <w:sz w:val="24"/>
        </w:rPr>
        <w:t xml:space="preserve"> </w:t>
      </w:r>
      <w:r>
        <w:rPr>
          <w:sz w:val="24"/>
        </w:rPr>
        <w:t>перьями,</w:t>
      </w:r>
      <w:r>
        <w:rPr>
          <w:spacing w:val="13"/>
          <w:sz w:val="24"/>
        </w:rPr>
        <w:t xml:space="preserve"> </w:t>
      </w:r>
      <w:r>
        <w:rPr>
          <w:sz w:val="24"/>
        </w:rPr>
        <w:t>крупными</w:t>
      </w:r>
      <w:r>
        <w:rPr>
          <w:spacing w:val="15"/>
          <w:sz w:val="24"/>
        </w:rPr>
        <w:t xml:space="preserve"> </w:t>
      </w:r>
      <w:r>
        <w:rPr>
          <w:sz w:val="24"/>
        </w:rPr>
        <w:t>стразами,</w:t>
      </w:r>
      <w:r>
        <w:rPr>
          <w:spacing w:val="13"/>
          <w:sz w:val="24"/>
        </w:rPr>
        <w:t xml:space="preserve"> </w:t>
      </w:r>
      <w:r>
        <w:rPr>
          <w:sz w:val="24"/>
        </w:rPr>
        <w:t>яркой</w:t>
      </w:r>
      <w:r>
        <w:rPr>
          <w:spacing w:val="14"/>
          <w:sz w:val="24"/>
        </w:rPr>
        <w:t xml:space="preserve"> </w:t>
      </w:r>
      <w:r>
        <w:rPr>
          <w:sz w:val="24"/>
        </w:rPr>
        <w:t>вышивкой,</w:t>
      </w:r>
      <w:r>
        <w:rPr>
          <w:spacing w:val="12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блестящих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-2"/>
          <w:sz w:val="24"/>
        </w:rPr>
        <w:t xml:space="preserve"> </w:t>
      </w:r>
      <w:r>
        <w:rPr>
          <w:sz w:val="24"/>
        </w:rPr>
        <w:t>и т.п.);</w:t>
      </w:r>
    </w:p>
    <w:p w:rsidR="007B45E8" w:rsidRDefault="00536FB2">
      <w:pPr>
        <w:pStyle w:val="a5"/>
        <w:numPr>
          <w:ilvl w:val="0"/>
          <w:numId w:val="1"/>
        </w:numPr>
        <w:tabs>
          <w:tab w:val="left" w:pos="879"/>
        </w:tabs>
        <w:ind w:left="878" w:hanging="200"/>
        <w:rPr>
          <w:sz w:val="24"/>
        </w:rPr>
      </w:pPr>
      <w:r>
        <w:rPr>
          <w:sz w:val="24"/>
        </w:rPr>
        <w:t>платья,</w:t>
      </w:r>
      <w:r>
        <w:rPr>
          <w:spacing w:val="-3"/>
          <w:sz w:val="24"/>
        </w:rPr>
        <w:t xml:space="preserve"> </w:t>
      </w:r>
      <w:r>
        <w:rPr>
          <w:sz w:val="24"/>
        </w:rPr>
        <w:t>майки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блузки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рукавов</w:t>
      </w:r>
      <w:r>
        <w:rPr>
          <w:spacing w:val="-3"/>
          <w:sz w:val="24"/>
        </w:rPr>
        <w:t xml:space="preserve"> </w:t>
      </w:r>
      <w:r>
        <w:rPr>
          <w:sz w:val="24"/>
        </w:rPr>
        <w:t>(без</w:t>
      </w:r>
      <w:r>
        <w:rPr>
          <w:spacing w:val="-3"/>
          <w:sz w:val="24"/>
        </w:rPr>
        <w:t xml:space="preserve"> </w:t>
      </w:r>
      <w:r>
        <w:rPr>
          <w:sz w:val="24"/>
        </w:rPr>
        <w:t>пиджака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жакета);</w:t>
      </w:r>
    </w:p>
    <w:p w:rsidR="007B45E8" w:rsidRDefault="007B45E8">
      <w:pPr>
        <w:rPr>
          <w:sz w:val="24"/>
        </w:rPr>
        <w:sectPr w:rsidR="007B45E8">
          <w:pgSz w:w="11910" w:h="16840"/>
          <w:pgMar w:top="1040" w:right="380" w:bottom="280" w:left="1020" w:header="720" w:footer="720" w:gutter="0"/>
          <w:cols w:space="720"/>
        </w:sectPr>
      </w:pPr>
    </w:p>
    <w:p w:rsidR="001813E8" w:rsidRPr="001813E8" w:rsidRDefault="001813E8" w:rsidP="001813E8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1813E8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B2AEB7A" wp14:editId="3898A55A">
            <wp:simplePos x="0" y="0"/>
            <wp:positionH relativeFrom="column">
              <wp:posOffset>-647700</wp:posOffset>
            </wp:positionH>
            <wp:positionV relativeFrom="paragraph">
              <wp:posOffset>-612775</wp:posOffset>
            </wp:positionV>
            <wp:extent cx="7629525" cy="10629900"/>
            <wp:effectExtent l="0" t="0" r="9525" b="0"/>
            <wp:wrapSquare wrapText="bothSides"/>
            <wp:docPr id="2" name="Рисунок 2" descr="C:\Users\Пользователь\Desktop\на сайт положения\кодек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а сайт положения\кодекс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013" w:rsidRPr="00947013" w:rsidRDefault="00947013" w:rsidP="00947013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947013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06CEA61" wp14:editId="0D684995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7757795" cy="10669270"/>
            <wp:effectExtent l="0" t="0" r="0" b="0"/>
            <wp:wrapSquare wrapText="bothSides"/>
            <wp:docPr id="3" name="Рисунок 3" descr="C:\Users\Пользователь\Desktop\на сайт положения\кодек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сайт положения\кодекс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795" cy="1066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FB2" w:rsidRDefault="00947013" w:rsidP="00947013">
      <w:pPr>
        <w:pStyle w:val="a7"/>
      </w:pPr>
      <w:bookmarkStart w:id="1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BC46004" wp14:editId="17A4716B">
            <wp:simplePos x="0" y="0"/>
            <wp:positionH relativeFrom="column">
              <wp:posOffset>-647700</wp:posOffset>
            </wp:positionH>
            <wp:positionV relativeFrom="paragraph">
              <wp:posOffset>-574675</wp:posOffset>
            </wp:positionV>
            <wp:extent cx="7534275" cy="10210800"/>
            <wp:effectExtent l="0" t="0" r="9525" b="0"/>
            <wp:wrapSquare wrapText="bothSides"/>
            <wp:docPr id="7" name="Рисунок 7" descr="C:\Users\Пользователь\Desktop\на сайт положения\кодек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а сайт положения\кодекс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34275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sectPr w:rsidR="00536FB2">
      <w:pgSz w:w="11910" w:h="16840"/>
      <w:pgMar w:top="1040" w:right="38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0445A"/>
    <w:multiLevelType w:val="hybridMultilevel"/>
    <w:tmpl w:val="DF88E12A"/>
    <w:lvl w:ilvl="0" w:tplc="BAAC04C0">
      <w:start w:val="1"/>
      <w:numFmt w:val="decimal"/>
      <w:lvlText w:val="%1."/>
      <w:lvlJc w:val="left"/>
      <w:pPr>
        <w:ind w:left="113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E0178E">
      <w:numFmt w:val="bullet"/>
      <w:lvlText w:val="•"/>
      <w:lvlJc w:val="left"/>
      <w:pPr>
        <w:ind w:left="1158" w:hanging="293"/>
      </w:pPr>
      <w:rPr>
        <w:rFonts w:hint="default"/>
        <w:lang w:val="ru-RU" w:eastAsia="en-US" w:bidi="ar-SA"/>
      </w:rPr>
    </w:lvl>
    <w:lvl w:ilvl="2" w:tplc="EEDE5FA4">
      <w:numFmt w:val="bullet"/>
      <w:lvlText w:val="•"/>
      <w:lvlJc w:val="left"/>
      <w:pPr>
        <w:ind w:left="2196" w:hanging="293"/>
      </w:pPr>
      <w:rPr>
        <w:rFonts w:hint="default"/>
        <w:lang w:val="ru-RU" w:eastAsia="en-US" w:bidi="ar-SA"/>
      </w:rPr>
    </w:lvl>
    <w:lvl w:ilvl="3" w:tplc="9ABED730">
      <w:numFmt w:val="bullet"/>
      <w:lvlText w:val="•"/>
      <w:lvlJc w:val="left"/>
      <w:pPr>
        <w:ind w:left="3235" w:hanging="293"/>
      </w:pPr>
      <w:rPr>
        <w:rFonts w:hint="default"/>
        <w:lang w:val="ru-RU" w:eastAsia="en-US" w:bidi="ar-SA"/>
      </w:rPr>
    </w:lvl>
    <w:lvl w:ilvl="4" w:tplc="08E6D526">
      <w:numFmt w:val="bullet"/>
      <w:lvlText w:val="•"/>
      <w:lvlJc w:val="left"/>
      <w:pPr>
        <w:ind w:left="4273" w:hanging="293"/>
      </w:pPr>
      <w:rPr>
        <w:rFonts w:hint="default"/>
        <w:lang w:val="ru-RU" w:eastAsia="en-US" w:bidi="ar-SA"/>
      </w:rPr>
    </w:lvl>
    <w:lvl w:ilvl="5" w:tplc="D07CB34A">
      <w:numFmt w:val="bullet"/>
      <w:lvlText w:val="•"/>
      <w:lvlJc w:val="left"/>
      <w:pPr>
        <w:ind w:left="5312" w:hanging="293"/>
      </w:pPr>
      <w:rPr>
        <w:rFonts w:hint="default"/>
        <w:lang w:val="ru-RU" w:eastAsia="en-US" w:bidi="ar-SA"/>
      </w:rPr>
    </w:lvl>
    <w:lvl w:ilvl="6" w:tplc="A702A5F6">
      <w:numFmt w:val="bullet"/>
      <w:lvlText w:val="•"/>
      <w:lvlJc w:val="left"/>
      <w:pPr>
        <w:ind w:left="6350" w:hanging="293"/>
      </w:pPr>
      <w:rPr>
        <w:rFonts w:hint="default"/>
        <w:lang w:val="ru-RU" w:eastAsia="en-US" w:bidi="ar-SA"/>
      </w:rPr>
    </w:lvl>
    <w:lvl w:ilvl="7" w:tplc="4838F8D0">
      <w:numFmt w:val="bullet"/>
      <w:lvlText w:val="•"/>
      <w:lvlJc w:val="left"/>
      <w:pPr>
        <w:ind w:left="7388" w:hanging="293"/>
      </w:pPr>
      <w:rPr>
        <w:rFonts w:hint="default"/>
        <w:lang w:val="ru-RU" w:eastAsia="en-US" w:bidi="ar-SA"/>
      </w:rPr>
    </w:lvl>
    <w:lvl w:ilvl="8" w:tplc="E7A0632A">
      <w:numFmt w:val="bullet"/>
      <w:lvlText w:val="•"/>
      <w:lvlJc w:val="left"/>
      <w:pPr>
        <w:ind w:left="8427" w:hanging="293"/>
      </w:pPr>
      <w:rPr>
        <w:rFonts w:hint="default"/>
        <w:lang w:val="ru-RU" w:eastAsia="en-US" w:bidi="ar-SA"/>
      </w:rPr>
    </w:lvl>
  </w:abstractNum>
  <w:abstractNum w:abstractNumId="1">
    <w:nsid w:val="221D7092"/>
    <w:multiLevelType w:val="hybridMultilevel"/>
    <w:tmpl w:val="C4D6F12C"/>
    <w:lvl w:ilvl="0" w:tplc="C12E9CF6">
      <w:start w:val="1"/>
      <w:numFmt w:val="decimal"/>
      <w:lvlText w:val="%1."/>
      <w:lvlJc w:val="left"/>
      <w:pPr>
        <w:ind w:left="113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CE167A">
      <w:numFmt w:val="bullet"/>
      <w:lvlText w:val="•"/>
      <w:lvlJc w:val="left"/>
      <w:pPr>
        <w:ind w:left="1158" w:hanging="351"/>
      </w:pPr>
      <w:rPr>
        <w:rFonts w:hint="default"/>
        <w:lang w:val="ru-RU" w:eastAsia="en-US" w:bidi="ar-SA"/>
      </w:rPr>
    </w:lvl>
    <w:lvl w:ilvl="2" w:tplc="A4F4BCDE">
      <w:numFmt w:val="bullet"/>
      <w:lvlText w:val="•"/>
      <w:lvlJc w:val="left"/>
      <w:pPr>
        <w:ind w:left="2196" w:hanging="351"/>
      </w:pPr>
      <w:rPr>
        <w:rFonts w:hint="default"/>
        <w:lang w:val="ru-RU" w:eastAsia="en-US" w:bidi="ar-SA"/>
      </w:rPr>
    </w:lvl>
    <w:lvl w:ilvl="3" w:tplc="4888EB02">
      <w:numFmt w:val="bullet"/>
      <w:lvlText w:val="•"/>
      <w:lvlJc w:val="left"/>
      <w:pPr>
        <w:ind w:left="3235" w:hanging="351"/>
      </w:pPr>
      <w:rPr>
        <w:rFonts w:hint="default"/>
        <w:lang w:val="ru-RU" w:eastAsia="en-US" w:bidi="ar-SA"/>
      </w:rPr>
    </w:lvl>
    <w:lvl w:ilvl="4" w:tplc="7396CD48">
      <w:numFmt w:val="bullet"/>
      <w:lvlText w:val="•"/>
      <w:lvlJc w:val="left"/>
      <w:pPr>
        <w:ind w:left="4273" w:hanging="351"/>
      </w:pPr>
      <w:rPr>
        <w:rFonts w:hint="default"/>
        <w:lang w:val="ru-RU" w:eastAsia="en-US" w:bidi="ar-SA"/>
      </w:rPr>
    </w:lvl>
    <w:lvl w:ilvl="5" w:tplc="C91CAE78">
      <w:numFmt w:val="bullet"/>
      <w:lvlText w:val="•"/>
      <w:lvlJc w:val="left"/>
      <w:pPr>
        <w:ind w:left="5312" w:hanging="351"/>
      </w:pPr>
      <w:rPr>
        <w:rFonts w:hint="default"/>
        <w:lang w:val="ru-RU" w:eastAsia="en-US" w:bidi="ar-SA"/>
      </w:rPr>
    </w:lvl>
    <w:lvl w:ilvl="6" w:tplc="BDDAC35A">
      <w:numFmt w:val="bullet"/>
      <w:lvlText w:val="•"/>
      <w:lvlJc w:val="left"/>
      <w:pPr>
        <w:ind w:left="6350" w:hanging="351"/>
      </w:pPr>
      <w:rPr>
        <w:rFonts w:hint="default"/>
        <w:lang w:val="ru-RU" w:eastAsia="en-US" w:bidi="ar-SA"/>
      </w:rPr>
    </w:lvl>
    <w:lvl w:ilvl="7" w:tplc="E4289956">
      <w:numFmt w:val="bullet"/>
      <w:lvlText w:val="•"/>
      <w:lvlJc w:val="left"/>
      <w:pPr>
        <w:ind w:left="7388" w:hanging="351"/>
      </w:pPr>
      <w:rPr>
        <w:rFonts w:hint="default"/>
        <w:lang w:val="ru-RU" w:eastAsia="en-US" w:bidi="ar-SA"/>
      </w:rPr>
    </w:lvl>
    <w:lvl w:ilvl="8" w:tplc="1782281C">
      <w:numFmt w:val="bullet"/>
      <w:lvlText w:val="•"/>
      <w:lvlJc w:val="left"/>
      <w:pPr>
        <w:ind w:left="8427" w:hanging="351"/>
      </w:pPr>
      <w:rPr>
        <w:rFonts w:hint="default"/>
        <w:lang w:val="ru-RU" w:eastAsia="en-US" w:bidi="ar-SA"/>
      </w:rPr>
    </w:lvl>
  </w:abstractNum>
  <w:abstractNum w:abstractNumId="2">
    <w:nsid w:val="2D775996"/>
    <w:multiLevelType w:val="hybridMultilevel"/>
    <w:tmpl w:val="1E04F25E"/>
    <w:lvl w:ilvl="0" w:tplc="9C2A7DBA">
      <w:start w:val="1"/>
      <w:numFmt w:val="decimal"/>
      <w:lvlText w:val="%1)"/>
      <w:lvlJc w:val="left"/>
      <w:pPr>
        <w:ind w:left="938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70B5DC">
      <w:numFmt w:val="bullet"/>
      <w:lvlText w:val="•"/>
      <w:lvlJc w:val="left"/>
      <w:pPr>
        <w:ind w:left="1896" w:hanging="260"/>
      </w:pPr>
      <w:rPr>
        <w:rFonts w:hint="default"/>
        <w:lang w:val="ru-RU" w:eastAsia="en-US" w:bidi="ar-SA"/>
      </w:rPr>
    </w:lvl>
    <w:lvl w:ilvl="2" w:tplc="4B569E04">
      <w:numFmt w:val="bullet"/>
      <w:lvlText w:val="•"/>
      <w:lvlJc w:val="left"/>
      <w:pPr>
        <w:ind w:left="2852" w:hanging="260"/>
      </w:pPr>
      <w:rPr>
        <w:rFonts w:hint="default"/>
        <w:lang w:val="ru-RU" w:eastAsia="en-US" w:bidi="ar-SA"/>
      </w:rPr>
    </w:lvl>
    <w:lvl w:ilvl="3" w:tplc="A3A0BA7E">
      <w:numFmt w:val="bullet"/>
      <w:lvlText w:val="•"/>
      <w:lvlJc w:val="left"/>
      <w:pPr>
        <w:ind w:left="3809" w:hanging="260"/>
      </w:pPr>
      <w:rPr>
        <w:rFonts w:hint="default"/>
        <w:lang w:val="ru-RU" w:eastAsia="en-US" w:bidi="ar-SA"/>
      </w:rPr>
    </w:lvl>
    <w:lvl w:ilvl="4" w:tplc="2BA60E6E">
      <w:numFmt w:val="bullet"/>
      <w:lvlText w:val="•"/>
      <w:lvlJc w:val="left"/>
      <w:pPr>
        <w:ind w:left="4765" w:hanging="260"/>
      </w:pPr>
      <w:rPr>
        <w:rFonts w:hint="default"/>
        <w:lang w:val="ru-RU" w:eastAsia="en-US" w:bidi="ar-SA"/>
      </w:rPr>
    </w:lvl>
    <w:lvl w:ilvl="5" w:tplc="E3106C32">
      <w:numFmt w:val="bullet"/>
      <w:lvlText w:val="•"/>
      <w:lvlJc w:val="left"/>
      <w:pPr>
        <w:ind w:left="5722" w:hanging="260"/>
      </w:pPr>
      <w:rPr>
        <w:rFonts w:hint="default"/>
        <w:lang w:val="ru-RU" w:eastAsia="en-US" w:bidi="ar-SA"/>
      </w:rPr>
    </w:lvl>
    <w:lvl w:ilvl="6" w:tplc="1B946018">
      <w:numFmt w:val="bullet"/>
      <w:lvlText w:val="•"/>
      <w:lvlJc w:val="left"/>
      <w:pPr>
        <w:ind w:left="6678" w:hanging="260"/>
      </w:pPr>
      <w:rPr>
        <w:rFonts w:hint="default"/>
        <w:lang w:val="ru-RU" w:eastAsia="en-US" w:bidi="ar-SA"/>
      </w:rPr>
    </w:lvl>
    <w:lvl w:ilvl="7" w:tplc="092426B0">
      <w:numFmt w:val="bullet"/>
      <w:lvlText w:val="•"/>
      <w:lvlJc w:val="left"/>
      <w:pPr>
        <w:ind w:left="7634" w:hanging="260"/>
      </w:pPr>
      <w:rPr>
        <w:rFonts w:hint="default"/>
        <w:lang w:val="ru-RU" w:eastAsia="en-US" w:bidi="ar-SA"/>
      </w:rPr>
    </w:lvl>
    <w:lvl w:ilvl="8" w:tplc="B4304486">
      <w:numFmt w:val="bullet"/>
      <w:lvlText w:val="•"/>
      <w:lvlJc w:val="left"/>
      <w:pPr>
        <w:ind w:left="8591" w:hanging="260"/>
      </w:pPr>
      <w:rPr>
        <w:rFonts w:hint="default"/>
        <w:lang w:val="ru-RU" w:eastAsia="en-US" w:bidi="ar-SA"/>
      </w:rPr>
    </w:lvl>
  </w:abstractNum>
  <w:abstractNum w:abstractNumId="3">
    <w:nsid w:val="38930DF0"/>
    <w:multiLevelType w:val="hybridMultilevel"/>
    <w:tmpl w:val="CC128C3C"/>
    <w:lvl w:ilvl="0" w:tplc="5B7053E4">
      <w:numFmt w:val="bullet"/>
      <w:lvlText w:val="-"/>
      <w:lvlJc w:val="left"/>
      <w:pPr>
        <w:ind w:left="113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FCF9EC">
      <w:numFmt w:val="bullet"/>
      <w:lvlText w:val="•"/>
      <w:lvlJc w:val="left"/>
      <w:pPr>
        <w:ind w:left="1158" w:hanging="219"/>
      </w:pPr>
      <w:rPr>
        <w:rFonts w:hint="default"/>
        <w:lang w:val="ru-RU" w:eastAsia="en-US" w:bidi="ar-SA"/>
      </w:rPr>
    </w:lvl>
    <w:lvl w:ilvl="2" w:tplc="68ACF5C2">
      <w:numFmt w:val="bullet"/>
      <w:lvlText w:val="•"/>
      <w:lvlJc w:val="left"/>
      <w:pPr>
        <w:ind w:left="2196" w:hanging="219"/>
      </w:pPr>
      <w:rPr>
        <w:rFonts w:hint="default"/>
        <w:lang w:val="ru-RU" w:eastAsia="en-US" w:bidi="ar-SA"/>
      </w:rPr>
    </w:lvl>
    <w:lvl w:ilvl="3" w:tplc="CDB42CE8">
      <w:numFmt w:val="bullet"/>
      <w:lvlText w:val="•"/>
      <w:lvlJc w:val="left"/>
      <w:pPr>
        <w:ind w:left="3235" w:hanging="219"/>
      </w:pPr>
      <w:rPr>
        <w:rFonts w:hint="default"/>
        <w:lang w:val="ru-RU" w:eastAsia="en-US" w:bidi="ar-SA"/>
      </w:rPr>
    </w:lvl>
    <w:lvl w:ilvl="4" w:tplc="2E26C17A">
      <w:numFmt w:val="bullet"/>
      <w:lvlText w:val="•"/>
      <w:lvlJc w:val="left"/>
      <w:pPr>
        <w:ind w:left="4273" w:hanging="219"/>
      </w:pPr>
      <w:rPr>
        <w:rFonts w:hint="default"/>
        <w:lang w:val="ru-RU" w:eastAsia="en-US" w:bidi="ar-SA"/>
      </w:rPr>
    </w:lvl>
    <w:lvl w:ilvl="5" w:tplc="FDD8FF5E">
      <w:numFmt w:val="bullet"/>
      <w:lvlText w:val="•"/>
      <w:lvlJc w:val="left"/>
      <w:pPr>
        <w:ind w:left="5312" w:hanging="219"/>
      </w:pPr>
      <w:rPr>
        <w:rFonts w:hint="default"/>
        <w:lang w:val="ru-RU" w:eastAsia="en-US" w:bidi="ar-SA"/>
      </w:rPr>
    </w:lvl>
    <w:lvl w:ilvl="6" w:tplc="8710F488">
      <w:numFmt w:val="bullet"/>
      <w:lvlText w:val="•"/>
      <w:lvlJc w:val="left"/>
      <w:pPr>
        <w:ind w:left="6350" w:hanging="219"/>
      </w:pPr>
      <w:rPr>
        <w:rFonts w:hint="default"/>
        <w:lang w:val="ru-RU" w:eastAsia="en-US" w:bidi="ar-SA"/>
      </w:rPr>
    </w:lvl>
    <w:lvl w:ilvl="7" w:tplc="A13C024A">
      <w:numFmt w:val="bullet"/>
      <w:lvlText w:val="•"/>
      <w:lvlJc w:val="left"/>
      <w:pPr>
        <w:ind w:left="7388" w:hanging="219"/>
      </w:pPr>
      <w:rPr>
        <w:rFonts w:hint="default"/>
        <w:lang w:val="ru-RU" w:eastAsia="en-US" w:bidi="ar-SA"/>
      </w:rPr>
    </w:lvl>
    <w:lvl w:ilvl="8" w:tplc="3E689A84">
      <w:numFmt w:val="bullet"/>
      <w:lvlText w:val="•"/>
      <w:lvlJc w:val="left"/>
      <w:pPr>
        <w:ind w:left="8427" w:hanging="219"/>
      </w:pPr>
      <w:rPr>
        <w:rFonts w:hint="default"/>
        <w:lang w:val="ru-RU" w:eastAsia="en-US" w:bidi="ar-SA"/>
      </w:rPr>
    </w:lvl>
  </w:abstractNum>
  <w:abstractNum w:abstractNumId="4">
    <w:nsid w:val="6B9741D8"/>
    <w:multiLevelType w:val="hybridMultilevel"/>
    <w:tmpl w:val="9CB8C206"/>
    <w:lvl w:ilvl="0" w:tplc="F8268F16">
      <w:start w:val="1"/>
      <w:numFmt w:val="upperRoman"/>
      <w:lvlText w:val="%1."/>
      <w:lvlJc w:val="left"/>
      <w:pPr>
        <w:ind w:left="4529" w:hanging="21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C95EB320">
      <w:numFmt w:val="bullet"/>
      <w:lvlText w:val="•"/>
      <w:lvlJc w:val="left"/>
      <w:pPr>
        <w:ind w:left="5118" w:hanging="214"/>
      </w:pPr>
      <w:rPr>
        <w:rFonts w:hint="default"/>
        <w:lang w:val="ru-RU" w:eastAsia="en-US" w:bidi="ar-SA"/>
      </w:rPr>
    </w:lvl>
    <w:lvl w:ilvl="2" w:tplc="5D145086">
      <w:numFmt w:val="bullet"/>
      <w:lvlText w:val="•"/>
      <w:lvlJc w:val="left"/>
      <w:pPr>
        <w:ind w:left="5716" w:hanging="214"/>
      </w:pPr>
      <w:rPr>
        <w:rFonts w:hint="default"/>
        <w:lang w:val="ru-RU" w:eastAsia="en-US" w:bidi="ar-SA"/>
      </w:rPr>
    </w:lvl>
    <w:lvl w:ilvl="3" w:tplc="A3240F0A">
      <w:numFmt w:val="bullet"/>
      <w:lvlText w:val="•"/>
      <w:lvlJc w:val="left"/>
      <w:pPr>
        <w:ind w:left="6315" w:hanging="214"/>
      </w:pPr>
      <w:rPr>
        <w:rFonts w:hint="default"/>
        <w:lang w:val="ru-RU" w:eastAsia="en-US" w:bidi="ar-SA"/>
      </w:rPr>
    </w:lvl>
    <w:lvl w:ilvl="4" w:tplc="54DAC490">
      <w:numFmt w:val="bullet"/>
      <w:lvlText w:val="•"/>
      <w:lvlJc w:val="left"/>
      <w:pPr>
        <w:ind w:left="6913" w:hanging="214"/>
      </w:pPr>
      <w:rPr>
        <w:rFonts w:hint="default"/>
        <w:lang w:val="ru-RU" w:eastAsia="en-US" w:bidi="ar-SA"/>
      </w:rPr>
    </w:lvl>
    <w:lvl w:ilvl="5" w:tplc="4CFCDD40">
      <w:numFmt w:val="bullet"/>
      <w:lvlText w:val="•"/>
      <w:lvlJc w:val="left"/>
      <w:pPr>
        <w:ind w:left="7512" w:hanging="214"/>
      </w:pPr>
      <w:rPr>
        <w:rFonts w:hint="default"/>
        <w:lang w:val="ru-RU" w:eastAsia="en-US" w:bidi="ar-SA"/>
      </w:rPr>
    </w:lvl>
    <w:lvl w:ilvl="6" w:tplc="96407A6C">
      <w:numFmt w:val="bullet"/>
      <w:lvlText w:val="•"/>
      <w:lvlJc w:val="left"/>
      <w:pPr>
        <w:ind w:left="8110" w:hanging="214"/>
      </w:pPr>
      <w:rPr>
        <w:rFonts w:hint="default"/>
        <w:lang w:val="ru-RU" w:eastAsia="en-US" w:bidi="ar-SA"/>
      </w:rPr>
    </w:lvl>
    <w:lvl w:ilvl="7" w:tplc="06BA8CF0">
      <w:numFmt w:val="bullet"/>
      <w:lvlText w:val="•"/>
      <w:lvlJc w:val="left"/>
      <w:pPr>
        <w:ind w:left="8708" w:hanging="214"/>
      </w:pPr>
      <w:rPr>
        <w:rFonts w:hint="default"/>
        <w:lang w:val="ru-RU" w:eastAsia="en-US" w:bidi="ar-SA"/>
      </w:rPr>
    </w:lvl>
    <w:lvl w:ilvl="8" w:tplc="6B1EE2DC">
      <w:numFmt w:val="bullet"/>
      <w:lvlText w:val="•"/>
      <w:lvlJc w:val="left"/>
      <w:pPr>
        <w:ind w:left="9307" w:hanging="21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B45E8"/>
    <w:rsid w:val="00120D9F"/>
    <w:rsid w:val="001813E8"/>
    <w:rsid w:val="00536FB2"/>
    <w:rsid w:val="00704647"/>
    <w:rsid w:val="007B45E8"/>
    <w:rsid w:val="00947013"/>
    <w:rsid w:val="00973CCB"/>
    <w:rsid w:val="00986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03" w:right="353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" w:firstLine="566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35" w:line="597" w:lineRule="exact"/>
      <w:ind w:left="703" w:right="348"/>
      <w:jc w:val="center"/>
    </w:pPr>
    <w:rPr>
      <w:b/>
      <w:bCs/>
      <w:sz w:val="52"/>
      <w:szCs w:val="52"/>
    </w:rPr>
  </w:style>
  <w:style w:type="paragraph" w:styleId="a5">
    <w:name w:val="List Paragraph"/>
    <w:basedOn w:val="a"/>
    <w:uiPriority w:val="1"/>
    <w:qFormat/>
    <w:pPr>
      <w:ind w:left="113" w:firstLine="566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 Spacing"/>
    <w:uiPriority w:val="1"/>
    <w:qFormat/>
    <w:rsid w:val="00536FB2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styleId="a7">
    <w:name w:val="Normal (Web)"/>
    <w:basedOn w:val="a"/>
    <w:uiPriority w:val="99"/>
    <w:unhideWhenUsed/>
    <w:rsid w:val="0098634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8634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8634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03" w:right="353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" w:firstLine="566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35" w:line="597" w:lineRule="exact"/>
      <w:ind w:left="703" w:right="348"/>
      <w:jc w:val="center"/>
    </w:pPr>
    <w:rPr>
      <w:b/>
      <w:bCs/>
      <w:sz w:val="52"/>
      <w:szCs w:val="52"/>
    </w:rPr>
  </w:style>
  <w:style w:type="paragraph" w:styleId="a5">
    <w:name w:val="List Paragraph"/>
    <w:basedOn w:val="a"/>
    <w:uiPriority w:val="1"/>
    <w:qFormat/>
    <w:pPr>
      <w:ind w:left="113" w:firstLine="566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 Spacing"/>
    <w:uiPriority w:val="1"/>
    <w:qFormat/>
    <w:rsid w:val="00536FB2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styleId="a7">
    <w:name w:val="Normal (Web)"/>
    <w:basedOn w:val="a"/>
    <w:uiPriority w:val="99"/>
    <w:unhideWhenUsed/>
    <w:rsid w:val="0098634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8634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8634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6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mo.garant.ru/document/redirect/12125268/0" TargetMode="External"/><Relationship Id="rId13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://demo.garant.ru/document/redirect/10103000/0" TargetMode="External"/><Relationship Id="rId12" Type="http://schemas.openxmlformats.org/officeDocument/2006/relationships/hyperlink" Target="http://demo.garant.ru/document/redirect/12125268/106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demo.garant.ru/document/redirect/70291362/10854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demo.garant.ru/document/redirect/12181695/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emo.garant.ru/document/redirect/70291362/0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2564</Words>
  <Characters>14620</Characters>
  <Application>Microsoft Office Word</Application>
  <DocSecurity>0</DocSecurity>
  <Lines>121</Lines>
  <Paragraphs>34</Paragraphs>
  <ScaleCrop>false</ScaleCrop>
  <Company/>
  <LinksUpToDate>false</LinksUpToDate>
  <CharactersWithSpaces>17150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Пользователь</cp:lastModifiedBy>
  <cp:revision>14</cp:revision>
  <dcterms:created xsi:type="dcterms:W3CDTF">2024-06-28T06:14:00Z</dcterms:created>
  <dcterms:modified xsi:type="dcterms:W3CDTF">2024-07-06T02:35:00Z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2024-06-28T00:00:00Z</vt:filetime>
  </property>
</Properties>
</file>